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93" w:rsidRDefault="00750793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619E7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876C7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96736">
        <w:rPr>
          <w:rFonts w:ascii="Times New Roman" w:hAnsi="Times New Roman" w:cs="Times New Roman"/>
          <w:sz w:val="24"/>
          <w:szCs w:val="24"/>
          <w:lang w:val="az-Latn-AZ"/>
        </w:rPr>
        <w:t>Həsənova Günel Şamxal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876C7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96736" w:rsidRPr="00596736">
        <w:rPr>
          <w:rFonts w:ascii="Times New Roman" w:hAnsi="Times New Roman" w:cs="Times New Roman"/>
          <w:sz w:val="24"/>
          <w:szCs w:val="24"/>
          <w:lang w:val="az-Latn-AZ"/>
        </w:rPr>
        <w:t>Linear Algebra and Calculus</w:t>
      </w:r>
    </w:p>
    <w:p w:rsid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596736">
        <w:rPr>
          <w:rFonts w:ascii="Times New Roman" w:hAnsi="Times New Roman" w:cs="Times New Roman"/>
          <w:sz w:val="24"/>
          <w:szCs w:val="24"/>
          <w:lang w:val="az-Latn-AZ"/>
        </w:rPr>
        <w:t xml:space="preserve"> 108</w:t>
      </w:r>
      <w:r w:rsidR="00876C72">
        <w:rPr>
          <w:rFonts w:ascii="Times New Roman" w:hAnsi="Times New Roman" w:cs="Times New Roman"/>
          <w:sz w:val="24"/>
          <w:szCs w:val="24"/>
          <w:lang w:val="az-Latn-AZ"/>
        </w:rPr>
        <w:t>3</w:t>
      </w:r>
    </w:p>
    <w:p w:rsidR="00750655" w:rsidRDefault="00750655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77C43" w:rsidRDefault="00477C4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77C4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Quiz 1</w:t>
      </w:r>
    </w:p>
    <w:p w:rsidR="006163F3" w:rsidRPr="00927FFA" w:rsidRDefault="006163F3" w:rsidP="006163F3">
      <w:pPr>
        <w:spacing w:line="216" w:lineRule="auto"/>
        <w:rPr>
          <w:color w:val="000000"/>
        </w:rPr>
      </w:pP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1: </w:t>
      </w:r>
      <w:r w:rsidRPr="00596736">
        <w:rPr>
          <w:rFonts w:ascii="Times New Roman" w:hAnsi="Times New Roman" w:cs="Times New Roman"/>
          <w:b/>
          <w:sz w:val="24"/>
          <w:szCs w:val="24"/>
          <w:lang w:val="az-Latn-AZ"/>
        </w:rPr>
        <w:t>Functions and Graphs</w:t>
      </w:r>
    </w:p>
    <w:p w:rsidR="006163F3" w:rsidRPr="00FD404E" w:rsidRDefault="006163F3" w:rsidP="006163F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163F3" w:rsidRDefault="006163F3" w:rsidP="006163F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Find the domain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function  </w:t>
      </w:r>
      <w:proofErr w:type="gramEnd"/>
      <w:r w:rsidRPr="0036301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85.95pt;height:20.95pt" o:ole="">
            <v:imagedata r:id="rId7" o:title=""/>
          </v:shape>
          <o:OLEObject Type="Embed" ProgID="Equation.3" ShapeID="_x0000_i1057" DrawAspect="Content" ObjectID="_1575173078" r:id="rId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63F3" w:rsidRDefault="006163F3" w:rsidP="006163F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f(x) = 3x + 4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 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(x) = –5/x + 7 Find  </w:t>
      </w:r>
      <w:r w:rsidRPr="0036301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59" w:dyaOrig="320">
          <v:shape id="_x0000_i1058" type="#_x0000_t75" style="width:47.8pt;height:17.75pt" o:ole="">
            <v:imagedata r:id="rId9" o:title=""/>
          </v:shape>
          <o:OLEObject Type="Embed" ProgID="Equation.3" ShapeID="_x0000_i1058" DrawAspect="Content" ObjectID="_1575173079" r:id="rId1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63F3" w:rsidRPr="00855202" w:rsidRDefault="006163F3" w:rsidP="006163F3">
      <w:pPr>
        <w:pStyle w:val="ListParagraph"/>
        <w:numPr>
          <w:ilvl w:val="0"/>
          <w:numId w:val="1"/>
        </w:numPr>
        <w:spacing w:line="480" w:lineRule="auto"/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When f(x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)=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2x+5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g(x)=4x-3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Then find </w:t>
      </w:r>
      <w:r w:rsidRPr="0036301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59" w:dyaOrig="320">
          <v:shape id="_x0000_i1059" type="#_x0000_t75" style="width:47.8pt;height:17.75pt" o:ole="">
            <v:imagedata r:id="rId11" o:title=""/>
          </v:shape>
          <o:OLEObject Type="Embed" ProgID="Equation.3" ShapeID="_x0000_i1059" DrawAspect="Content" ObjectID="_1575173080" r:id="rId12"/>
        </w:objec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F5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36301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40" w:dyaOrig="320">
          <v:shape id="_x0000_i1060" type="#_x0000_t75" style="width:46.75pt;height:17.75pt" o:ole="">
            <v:imagedata r:id="rId13" o:title=""/>
          </v:shape>
          <o:OLEObject Type="Embed" ProgID="Equation.3" ShapeID="_x0000_i1060" DrawAspect="Content" ObjectID="_1575173081" r:id="rId1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5520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p w:rsidR="006163F3" w:rsidRPr="00A92DD6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163F3" w:rsidRPr="00A92DD6" w:rsidRDefault="006163F3" w:rsidP="006163F3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M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övzu 2 : </w:t>
      </w: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Systems of Linear Equations</w:t>
      </w:r>
    </w:p>
    <w:p w:rsidR="006163F3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163F3" w:rsidRPr="00876C72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163F3" w:rsidRPr="00A92DD6" w:rsidRDefault="006163F3" w:rsidP="00616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>Solve the system by Gaussian Elimination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B42DF">
        <w:rPr>
          <w:position w:val="-50"/>
          <w:lang w:val="en-US"/>
        </w:rPr>
        <w:object w:dxaOrig="1600" w:dyaOrig="1120">
          <v:shape id="_x0000_i1061" type="#_x0000_t75" style="width:76.85pt;height:54.25pt" o:ole="">
            <v:imagedata r:id="rId15" o:title=""/>
          </v:shape>
          <o:OLEObject Type="Embed" ProgID="Equation.3" ShapeID="_x0000_i1061" DrawAspect="Content" ObjectID="_1575173082" r:id="rId16"/>
        </w:object>
      </w:r>
    </w:p>
    <w:p w:rsidR="006163F3" w:rsidRPr="00876C72" w:rsidRDefault="006163F3" w:rsidP="006163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>Solve the system by Gaussian Elimination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E68D7">
        <w:rPr>
          <w:rFonts w:ascii="Times New Roman" w:hAnsi="Times New Roman" w:cs="Times New Roman"/>
          <w:position w:val="-50"/>
          <w:sz w:val="52"/>
          <w:szCs w:val="52"/>
        </w:rPr>
        <w:object w:dxaOrig="1980" w:dyaOrig="1120">
          <v:shape id="_x0000_i1062" type="#_x0000_t75" style="width:96.2pt;height:54.25pt" o:ole="">
            <v:imagedata r:id="rId17" o:title=""/>
          </v:shape>
          <o:OLEObject Type="Embed" ProgID="Equation.3" ShapeID="_x0000_i1062" DrawAspect="Content" ObjectID="_1575173083" r:id="rId18"/>
        </w:object>
      </w:r>
    </w:p>
    <w:p w:rsidR="006163F3" w:rsidRPr="00876C72" w:rsidRDefault="006163F3" w:rsidP="006163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sz w:val="24"/>
          <w:szCs w:val="24"/>
          <w:lang w:val="en-US"/>
        </w:rPr>
        <w:t>Solve the system by Gaussian Elimination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E68D7">
        <w:rPr>
          <w:rFonts w:ascii="Times New Roman" w:hAnsi="Times New Roman" w:cs="Times New Roman"/>
          <w:position w:val="-50"/>
          <w:sz w:val="52"/>
          <w:szCs w:val="52"/>
        </w:rPr>
        <w:object w:dxaOrig="1980" w:dyaOrig="1120">
          <v:shape id="_x0000_i1063" type="#_x0000_t75" style="width:96.2pt;height:54.25pt" o:ole="">
            <v:imagedata r:id="rId19" o:title=""/>
          </v:shape>
          <o:OLEObject Type="Embed" ProgID="Equation.3" ShapeID="_x0000_i1063" DrawAspect="Content" ObjectID="_1575173084" r:id="rId20"/>
        </w:object>
      </w:r>
    </w:p>
    <w:p w:rsidR="006163F3" w:rsidRPr="00026E9A" w:rsidRDefault="006163F3" w:rsidP="006163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163F3" w:rsidRDefault="006163F3" w:rsidP="006163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3F3" w:rsidRPr="00876C72" w:rsidRDefault="006163F3" w:rsidP="006163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</w:t>
      </w:r>
      <w:r w:rsidRPr="00C5422E">
        <w:rPr>
          <w:rFonts w:ascii="Times New Roman" w:hAnsi="Times New Roman" w:cs="Times New Roman"/>
          <w:b/>
          <w:sz w:val="24"/>
          <w:szCs w:val="24"/>
          <w:lang w:val="en-US"/>
        </w:rPr>
        <w:t>Matrices and Matrix Operations</w:t>
      </w:r>
    </w:p>
    <w:p w:rsidR="006163F3" w:rsidRPr="009B2859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26B">
        <w:rPr>
          <w:rFonts w:ascii="Times New Roman" w:hAnsi="Times New Roman" w:cs="Times New Roman"/>
          <w:position w:val="-50"/>
          <w:sz w:val="28"/>
          <w:szCs w:val="28"/>
        </w:rPr>
        <w:object w:dxaOrig="1860" w:dyaOrig="1120">
          <v:shape id="_x0000_i1064" type="#_x0000_t75" style="width:92.95pt;height:55.9pt" o:ole="">
            <v:imagedata r:id="rId21" o:title=""/>
          </v:shape>
          <o:OLEObject Type="Embed" ProgID="Equation.3" ShapeID="_x0000_i1064" DrawAspect="Content" ObjectID="_1575173085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44D1E">
        <w:rPr>
          <w:position w:val="-4"/>
        </w:rPr>
        <w:object w:dxaOrig="1020" w:dyaOrig="260">
          <v:shape id="_x0000_i1065" type="#_x0000_t75" style="width:51.6pt;height:12.9pt" o:ole="">
            <v:imagedata r:id="rId23" o:title=""/>
          </v:shape>
          <o:OLEObject Type="Embed" ProgID="Equation.3" ShapeID="_x0000_i1065" DrawAspect="Content" ObjectID="_1575173086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, then find the unknown matrix  </w:t>
      </w:r>
      <w:r w:rsidRPr="00644D1E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63F3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2859">
        <w:rPr>
          <w:position w:val="-30"/>
        </w:rPr>
        <w:object w:dxaOrig="1480" w:dyaOrig="720">
          <v:shape id="_x0000_i1066" type="#_x0000_t75" style="width:74.15pt;height:36pt" o:ole="">
            <v:imagedata r:id="rId25" o:title=""/>
          </v:shape>
          <o:OLEObject Type="Embed" ProgID="Equation.3" ShapeID="_x0000_i1066" DrawAspect="Content" ObjectID="_1575173087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B2859">
        <w:rPr>
          <w:position w:val="-30"/>
        </w:rPr>
        <w:object w:dxaOrig="1660" w:dyaOrig="720">
          <v:shape id="_x0000_i1067" type="#_x0000_t75" style="width:82.75pt;height:36pt" o:ole="">
            <v:imagedata r:id="rId27" o:title=""/>
          </v:shape>
          <o:OLEObject Type="Embed" ProgID="Equation.3" ShapeID="_x0000_i1067" DrawAspect="Content" ObjectID="_1575173088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9B2859">
        <w:rPr>
          <w:position w:val="-30"/>
        </w:rPr>
        <w:object w:dxaOrig="1260" w:dyaOrig="720">
          <v:shape id="_x0000_i1068" type="#_x0000_t75" style="width:62.85pt;height:36pt" o:ole="">
            <v:imagedata r:id="rId29" o:title=""/>
          </v:shape>
          <o:OLEObject Type="Embed" ProgID="Equation.3" ShapeID="_x0000_i1068" DrawAspect="Content" ObjectID="_1575173089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.If  </w:t>
      </w:r>
      <w:r>
        <w:rPr>
          <w:rFonts w:ascii="Times New Roman" w:hAnsi="Times New Roman" w:cs="Times New Roman"/>
          <w:i/>
          <w:sz w:val="28"/>
          <w:szCs w:val="28"/>
        </w:rPr>
        <w:t>A+B=C,</w:t>
      </w:r>
      <w:r>
        <w:rPr>
          <w:rFonts w:ascii="Times New Roman" w:hAnsi="Times New Roman" w:cs="Times New Roman"/>
          <w:sz w:val="28"/>
          <w:szCs w:val="28"/>
        </w:rPr>
        <w:t xml:space="preserve"> then find </w:t>
      </w:r>
      <w:r w:rsidRPr="00644D1E">
        <w:rPr>
          <w:position w:val="-10"/>
        </w:rPr>
        <w:object w:dxaOrig="460" w:dyaOrig="260">
          <v:shape id="_x0000_i1069" type="#_x0000_t75" style="width:32.8pt;height:18.25pt" o:ole="">
            <v:imagedata r:id="rId31" o:title=""/>
          </v:shape>
          <o:OLEObject Type="Embed" ProgID="Equation.3" ShapeID="_x0000_i1069" DrawAspect="Content" ObjectID="_1575173090" r:id="rId32"/>
        </w:object>
      </w:r>
    </w:p>
    <w:p w:rsidR="006163F3" w:rsidRPr="000B0A49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Multiply </w:t>
      </w:r>
      <w:r w:rsidRPr="000B0A49">
        <w:rPr>
          <w:rFonts w:ascii="Times New Roman" w:hAnsi="Times New Roman" w:cs="Times New Roman"/>
          <w:sz w:val="28"/>
          <w:szCs w:val="28"/>
        </w:rPr>
        <w:t xml:space="preserve"> this two matrices</w:t>
      </w:r>
    </w:p>
    <w:p w:rsidR="006163F3" w:rsidRDefault="006163F3" w:rsidP="0061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026B">
        <w:rPr>
          <w:rFonts w:ascii="Times New Roman" w:hAnsi="Times New Roman" w:cs="Times New Roman"/>
          <w:position w:val="-50"/>
          <w:sz w:val="28"/>
          <w:szCs w:val="28"/>
        </w:rPr>
        <w:object w:dxaOrig="2260" w:dyaOrig="1120">
          <v:shape id="_x0000_i1070" type="#_x0000_t75" style="width:113.35pt;height:55.9pt" o:ole="">
            <v:imagedata r:id="rId33" o:title=""/>
          </v:shape>
          <o:OLEObject Type="Embed" ProgID="Equation.3" ShapeID="_x0000_i1070" DrawAspect="Content" ObjectID="_1575173091" r:id="rId34"/>
        </w:object>
      </w:r>
    </w:p>
    <w:p w:rsidR="006163F3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26B">
        <w:rPr>
          <w:rFonts w:ascii="Times New Roman" w:hAnsi="Times New Roman" w:cs="Times New Roman"/>
          <w:position w:val="-50"/>
          <w:sz w:val="28"/>
          <w:szCs w:val="28"/>
        </w:rPr>
        <w:object w:dxaOrig="1939" w:dyaOrig="1120">
          <v:shape id="_x0000_i1071" type="#_x0000_t75" style="width:96.7pt;height:55.9pt" o:ole="">
            <v:imagedata r:id="rId35" o:title=""/>
          </v:shape>
          <o:OLEObject Type="Embed" ProgID="Equation.3" ShapeID="_x0000_i1071" DrawAspect="Content" ObjectID="_1575173092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, find </w:t>
      </w:r>
      <w:r w:rsidRPr="000B0A49">
        <w:rPr>
          <w:position w:val="-4"/>
        </w:rPr>
        <w:object w:dxaOrig="1300" w:dyaOrig="300">
          <v:shape id="_x0000_i1072" type="#_x0000_t75" style="width:65pt;height:15.05pt" o:ole="">
            <v:imagedata r:id="rId37" o:title=""/>
          </v:shape>
          <o:OLEObject Type="Embed" ProgID="Equation.3" ShapeID="_x0000_i1072" DrawAspect="Content" ObjectID="_1575173093" r:id="rId3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F3" w:rsidRPr="00C16679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2859">
        <w:rPr>
          <w:position w:val="-30"/>
        </w:rPr>
        <w:object w:dxaOrig="1300" w:dyaOrig="720">
          <v:shape id="_x0000_i1073" type="#_x0000_t75" style="width:65pt;height:36pt" o:ole="">
            <v:imagedata r:id="rId39" o:title=""/>
          </v:shape>
          <o:OLEObject Type="Embed" ProgID="Equation.3" ShapeID="_x0000_i1073" DrawAspect="Content" ObjectID="_1575173094" r:id="rId40"/>
        </w:object>
      </w:r>
      <w:r w:rsidRPr="009A463A">
        <w:rPr>
          <w:rFonts w:ascii="Times New Roman" w:hAnsi="Times New Roman" w:cs="Times New Roman"/>
          <w:sz w:val="28"/>
          <w:szCs w:val="28"/>
        </w:rPr>
        <w:t xml:space="preserve">,  </w:t>
      </w:r>
      <w:r w:rsidRPr="009B2859">
        <w:rPr>
          <w:position w:val="-30"/>
        </w:rPr>
        <w:object w:dxaOrig="1359" w:dyaOrig="720">
          <v:shape id="_x0000_i1074" type="#_x0000_t75" style="width:68.25pt;height:36pt" o:ole="">
            <v:imagedata r:id="rId41" o:title=""/>
          </v:shape>
          <o:OLEObject Type="Embed" ProgID="Equation.3" ShapeID="_x0000_i1074" DrawAspect="Content" ObjectID="_1575173095" r:id="rId42"/>
        </w:object>
      </w:r>
      <w:r w:rsidRPr="009A463A">
        <w:rPr>
          <w:rFonts w:ascii="Times New Roman" w:hAnsi="Times New Roman" w:cs="Times New Roman"/>
          <w:sz w:val="28"/>
          <w:szCs w:val="28"/>
        </w:rPr>
        <w:t xml:space="preserve"> and the condition </w:t>
      </w:r>
      <w:r w:rsidRPr="009A463A">
        <w:rPr>
          <w:rFonts w:ascii="Times New Roman" w:hAnsi="Times New Roman" w:cs="Times New Roman"/>
          <w:i/>
          <w:sz w:val="28"/>
          <w:szCs w:val="28"/>
        </w:rPr>
        <w:t xml:space="preserve">AB=BA </w:t>
      </w:r>
      <w:r w:rsidRPr="009A463A">
        <w:rPr>
          <w:rFonts w:ascii="Times New Roman" w:hAnsi="Times New Roman" w:cs="Times New Roman"/>
          <w:sz w:val="28"/>
          <w:szCs w:val="28"/>
        </w:rPr>
        <w:t xml:space="preserve">is true. Then find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63F3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2859">
        <w:rPr>
          <w:position w:val="-30"/>
        </w:rPr>
        <w:object w:dxaOrig="1219" w:dyaOrig="720">
          <v:shape id="_x0000_i1075" type="#_x0000_t75" style="width:61.25pt;height:36pt" o:ole="">
            <v:imagedata r:id="rId43" o:title=""/>
          </v:shape>
          <o:OLEObject Type="Embed" ProgID="Equation.3" ShapeID="_x0000_i1075" DrawAspect="Content" ObjectID="_1575173096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B2859">
        <w:rPr>
          <w:position w:val="-30"/>
        </w:rPr>
        <w:object w:dxaOrig="1160" w:dyaOrig="720">
          <v:shape id="_x0000_i1076" type="#_x0000_t75" style="width:58.05pt;height:36pt" o:ole="">
            <v:imagedata r:id="rId45" o:title=""/>
          </v:shape>
          <o:OLEObject Type="Embed" ProgID="Equation.3" ShapeID="_x0000_i1076" DrawAspect="Content" ObjectID="_1575173097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, then find </w:t>
      </w:r>
      <w:r w:rsidRPr="009A463A">
        <w:rPr>
          <w:position w:val="-10"/>
        </w:rPr>
        <w:object w:dxaOrig="1060" w:dyaOrig="360">
          <v:shape id="_x0000_i1077" type="#_x0000_t75" style="width:75.2pt;height:25.25pt" o:ole="">
            <v:imagedata r:id="rId47" o:title=""/>
          </v:shape>
          <o:OLEObject Type="Embed" ProgID="Equation.3" ShapeID="_x0000_i1077" DrawAspect="Content" ObjectID="_1575173098" r:id="rId4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F3" w:rsidRPr="00280399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2859">
        <w:rPr>
          <w:position w:val="-30"/>
        </w:rPr>
        <w:object w:dxaOrig="1340" w:dyaOrig="720">
          <v:shape id="_x0000_i1078" type="#_x0000_t75" style="width:67.15pt;height:36pt" o:ole="">
            <v:imagedata r:id="rId49" o:title=""/>
          </v:shape>
          <o:OLEObject Type="Embed" ProgID="Equation.3" ShapeID="_x0000_i1078" DrawAspect="Content" ObjectID="_1575173099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,   then find </w:t>
      </w:r>
      <w:r w:rsidRPr="00CF72BC">
        <w:rPr>
          <w:position w:val="-4"/>
        </w:rPr>
        <w:object w:dxaOrig="480" w:dyaOrig="300">
          <v:shape id="_x0000_i1079" type="#_x0000_t75" style="width:33.85pt;height:20.95pt" o:ole="">
            <v:imagedata r:id="rId51" o:title=""/>
          </v:shape>
          <o:OLEObject Type="Embed" ProgID="Equation.3" ShapeID="_x0000_i1079" DrawAspect="Content" ObjectID="_1575173100" r:id="rId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F3" w:rsidRPr="009A463A" w:rsidRDefault="006163F3" w:rsidP="006163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4D1E">
        <w:rPr>
          <w:rFonts w:ascii="Times New Roman" w:hAnsi="Times New Roman" w:cs="Times New Roman"/>
          <w:sz w:val="28"/>
          <w:szCs w:val="28"/>
        </w:rPr>
        <w:t xml:space="preserve">Find </w:t>
      </w:r>
      <w:r w:rsidRPr="00644D1E">
        <w:rPr>
          <w:position w:val="-10"/>
        </w:rPr>
        <w:object w:dxaOrig="2060" w:dyaOrig="320">
          <v:shape id="_x0000_i1080" type="#_x0000_t75" style="width:103.15pt;height:16.1pt" o:ole="">
            <v:imagedata r:id="rId53" o:title=""/>
          </v:shape>
          <o:OLEObject Type="Embed" ProgID="Equation.3" ShapeID="_x0000_i1080" DrawAspect="Content" ObjectID="_1575173101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matrices if given </w:t>
      </w:r>
      <w:r w:rsidRPr="009A463A">
        <w:rPr>
          <w:rFonts w:ascii="Times New Roman" w:hAnsi="Times New Roman" w:cs="Times New Roman"/>
          <w:sz w:val="28"/>
          <w:szCs w:val="28"/>
        </w:rPr>
        <w:t xml:space="preserve"> </w:t>
      </w:r>
      <w:r w:rsidRPr="00644D1E">
        <w:rPr>
          <w:position w:val="-30"/>
        </w:rPr>
        <w:object w:dxaOrig="1680" w:dyaOrig="720">
          <v:shape id="_x0000_i1081" type="#_x0000_t75" style="width:83.8pt;height:36pt" o:ole="">
            <v:imagedata r:id="rId55" o:title=""/>
          </v:shape>
          <o:OLEObject Type="Embed" ProgID="Equation.3" ShapeID="_x0000_i1081" DrawAspect="Content" ObjectID="_1575173102" r:id="rId56"/>
        </w:object>
      </w:r>
      <w:r w:rsidRPr="009A463A">
        <w:rPr>
          <w:rFonts w:ascii="Times New Roman" w:hAnsi="Times New Roman" w:cs="Times New Roman"/>
          <w:sz w:val="28"/>
          <w:szCs w:val="28"/>
        </w:rPr>
        <w:t xml:space="preserve"> , </w:t>
      </w:r>
      <w:r w:rsidRPr="00644D1E">
        <w:rPr>
          <w:position w:val="-30"/>
        </w:rPr>
        <w:object w:dxaOrig="1660" w:dyaOrig="720">
          <v:shape id="_x0000_i1082" type="#_x0000_t75" style="width:82.75pt;height:36pt" o:ole="">
            <v:imagedata r:id="rId57" o:title=""/>
          </v:shape>
          <o:OLEObject Type="Embed" ProgID="Equation.3" ShapeID="_x0000_i1082" DrawAspect="Content" ObjectID="_1575173103" r:id="rId58"/>
        </w:object>
      </w:r>
      <w:r w:rsidRPr="009A463A">
        <w:rPr>
          <w:rFonts w:ascii="Times New Roman" w:hAnsi="Times New Roman" w:cs="Times New Roman"/>
          <w:sz w:val="28"/>
          <w:szCs w:val="28"/>
        </w:rPr>
        <w:t>.</w:t>
      </w:r>
    </w:p>
    <w:p w:rsidR="006163F3" w:rsidRDefault="006163F3" w:rsidP="006163F3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</w:p>
    <w:p w:rsidR="006163F3" w:rsidRPr="009A463A" w:rsidRDefault="006163F3" w:rsidP="006163F3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</w:p>
    <w:p w:rsidR="006163F3" w:rsidRPr="00280399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163F3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876C72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876C72">
        <w:rPr>
          <w:rFonts w:ascii="Times New Roman" w:hAnsi="Times New Roman" w:cs="Times New Roman"/>
          <w:b/>
          <w:lang w:val="en-US"/>
        </w:rPr>
        <w:t xml:space="preserve"> 4: </w:t>
      </w:r>
      <w:r w:rsidRPr="00280399">
        <w:rPr>
          <w:rFonts w:ascii="Times New Roman" w:hAnsi="Times New Roman" w:cs="Times New Roman"/>
          <w:b/>
          <w:lang w:val="en-US"/>
        </w:rPr>
        <w:t>Determinants</w:t>
      </w:r>
    </w:p>
    <w:p w:rsidR="006163F3" w:rsidRPr="00280399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163F3" w:rsidRDefault="006163F3" w:rsidP="006163F3">
      <w:pPr>
        <w:pStyle w:val="NormalWeb"/>
        <w:numPr>
          <w:ilvl w:val="0"/>
          <w:numId w:val="6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func>
          <m:funcPr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If det</m:t>
            </m: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/>
            <w:color w:val="000000"/>
            <w:sz w:val="23"/>
            <w:szCs w:val="23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=0 solve for x</m:t>
        </m:r>
      </m:oMath>
      <w:r>
        <w:rPr>
          <w:rFonts w:ascii="Verdana" w:hAnsi="Verdana"/>
          <w:color w:val="000000"/>
          <w:sz w:val="23"/>
          <w:szCs w:val="23"/>
          <w:lang w:val="en-US"/>
        </w:rPr>
        <w:t>.</w:t>
      </w:r>
    </w:p>
    <w:p w:rsidR="006163F3" w:rsidRDefault="006163F3" w:rsidP="006163F3">
      <w:pPr>
        <w:pStyle w:val="NormalWeb"/>
        <w:numPr>
          <w:ilvl w:val="0"/>
          <w:numId w:val="6"/>
        </w:numPr>
        <w:shd w:val="clear" w:color="auto" w:fill="FFFFFF"/>
        <w:spacing w:line="480" w:lineRule="auto"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Solve for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2x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>≤6 .</m:t>
        </m:r>
      </m:oMath>
    </w:p>
    <w:p w:rsidR="006163F3" w:rsidRDefault="006163F3" w:rsidP="006163F3">
      <w:pPr>
        <w:pStyle w:val="NormalWeb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Verdana" w:hAnsi="Verdana"/>
          <w:color w:val="000000"/>
          <w:sz w:val="23"/>
          <w:szCs w:val="23"/>
          <w:lang w:val="en-US"/>
        </w:rPr>
      </w:pPr>
      <m:oMath>
        <m:func>
          <m:funcPr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Solve for x if           det</m:t>
            </m: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000000"/>
            <w:sz w:val="23"/>
            <w:szCs w:val="23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=0 </m:t>
        </m:r>
      </m:oMath>
      <w:r>
        <w:rPr>
          <w:rFonts w:ascii="Verdana" w:hAnsi="Verdana"/>
          <w:color w:val="000000"/>
          <w:sz w:val="23"/>
          <w:szCs w:val="23"/>
          <w:lang w:val="en-US"/>
        </w:rPr>
        <w:t>.</w:t>
      </w:r>
    </w:p>
    <w:p w:rsidR="006163F3" w:rsidRPr="00044DBE" w:rsidRDefault="006163F3" w:rsidP="006163F3">
      <w:pPr>
        <w:pStyle w:val="NormalWeb"/>
        <w:numPr>
          <w:ilvl w:val="0"/>
          <w:numId w:val="6"/>
        </w:numPr>
        <w:shd w:val="clear" w:color="auto" w:fill="FFFFFF"/>
        <w:spacing w:line="360" w:lineRule="auto"/>
        <w:contextualSpacing/>
        <w:rPr>
          <w:rFonts w:ascii="Verdana" w:hAnsi="Verdana"/>
          <w:color w:val="000000"/>
          <w:sz w:val="23"/>
          <w:szCs w:val="23"/>
          <w:lang w:val="en-US"/>
        </w:rPr>
      </w:pPr>
      <m:oMath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Calculate determinant </m:t>
        </m:r>
        <m:func>
          <m:funcPr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  <m:t>det</m:t>
            </m:r>
            <m:ctrlPr>
              <w:rPr>
                <w:rFonts w:ascii="Cambria Math" w:hAnsi="Cambria Math"/>
                <w:i/>
                <w:color w:val="000000"/>
                <w:sz w:val="23"/>
                <w:szCs w:val="23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3"/>
                    <w:szCs w:val="23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  <m:t>A</m:t>
                </m:r>
              </m:e>
            </m:d>
          </m:e>
        </m:func>
        <m:r>
          <w:rPr>
            <w:rFonts w:ascii="Cambria Math" w:hAnsi="Cambria Math"/>
            <w:color w:val="000000"/>
            <w:sz w:val="23"/>
            <w:szCs w:val="23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000000"/>
                <w:sz w:val="23"/>
                <w:szCs w:val="23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3"/>
                    <w:szCs w:val="23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  <w:lang w:val="en-US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23"/>
            <w:szCs w:val="23"/>
            <w:lang w:val="en-US"/>
          </w:rPr>
          <m:t xml:space="preserve"> .</m:t>
        </m:r>
      </m:oMath>
    </w:p>
    <w:p w:rsidR="006163F3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63F3" w:rsidRPr="00280399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163F3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5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0F7C55">
        <w:rPr>
          <w:rFonts w:ascii="Times New Roman" w:hAnsi="Times New Roman" w:cs="Times New Roman"/>
          <w:b/>
          <w:lang w:val="en-US"/>
        </w:rPr>
        <w:t>Eigenvalues and Eigenvectors</w:t>
      </w:r>
    </w:p>
    <w:p w:rsidR="006163F3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163F3" w:rsidRPr="00103530" w:rsidRDefault="006163F3" w:rsidP="006163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 </w:t>
      </w:r>
      <w:r w:rsidRPr="00044DBE">
        <w:rPr>
          <w:position w:val="-30"/>
        </w:rPr>
        <w:object w:dxaOrig="859" w:dyaOrig="720">
          <v:shape id="_x0000_i1083" type="#_x0000_t75" style="width:53.2pt;height:44.05pt" o:ole="">
            <v:imagedata r:id="rId59" o:title=""/>
          </v:shape>
          <o:OLEObject Type="Embed" ProgID="Equation.3" ShapeID="_x0000_i1083" DrawAspect="Content" ObjectID="_1575173104" r:id="rId60"/>
        </w:object>
      </w:r>
      <w:r>
        <w:rPr>
          <w:position w:val="-10"/>
          <w:lang w:val="en-US"/>
        </w:rPr>
        <w:t>.</w:t>
      </w:r>
      <w:r>
        <w:rPr>
          <w:rFonts w:ascii="Times New Roman" w:hAnsi="Times New Roman" w:cs="Times New Roman"/>
          <w:position w:val="-10"/>
          <w:lang w:val="en-US"/>
        </w:rPr>
        <w:t>Then find eigenvalues and eigenvectors of this matrix.</w:t>
      </w:r>
    </w:p>
    <w:p w:rsidR="006163F3" w:rsidRPr="00103530" w:rsidRDefault="006163F3" w:rsidP="006163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Let </w:t>
      </w:r>
      <w:r w:rsidRPr="00044DBE">
        <w:rPr>
          <w:position w:val="-30"/>
        </w:rPr>
        <w:object w:dxaOrig="940" w:dyaOrig="720">
          <v:shape id="_x0000_i1084" type="#_x0000_t75" style="width:58.55pt;height:44.05pt" o:ole="">
            <v:imagedata r:id="rId61" o:title=""/>
          </v:shape>
          <o:OLEObject Type="Embed" ProgID="Equation.3" ShapeID="_x0000_i1084" DrawAspect="Content" ObjectID="_1575173105" r:id="rId62"/>
        </w:object>
      </w:r>
      <w:r>
        <w:rPr>
          <w:position w:val="-10"/>
          <w:lang w:val="en-US"/>
        </w:rPr>
        <w:t>.</w:t>
      </w:r>
      <w:r>
        <w:rPr>
          <w:rFonts w:ascii="Times New Roman" w:hAnsi="Times New Roman" w:cs="Times New Roman"/>
          <w:position w:val="-10"/>
          <w:lang w:val="en-US"/>
        </w:rPr>
        <w:t>Then find eigenvalues and eigenvectors of this matrix.</w:t>
      </w:r>
    </w:p>
    <w:p w:rsidR="006163F3" w:rsidRPr="00103530" w:rsidRDefault="006163F3" w:rsidP="006163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 </w:t>
      </w:r>
      <w:r w:rsidRPr="00DD6D8B">
        <w:rPr>
          <w:position w:val="-50"/>
        </w:rPr>
        <w:object w:dxaOrig="1460" w:dyaOrig="1120">
          <v:shape id="_x0000_i1085" type="#_x0000_t75" style="width:90.25pt;height:68.25pt" o:ole="">
            <v:imagedata r:id="rId63" o:title=""/>
          </v:shape>
          <o:OLEObject Type="Embed" ProgID="Equation.3" ShapeID="_x0000_i1085" DrawAspect="Content" ObjectID="_1575173106" r:id="rId64"/>
        </w:object>
      </w:r>
      <w:r>
        <w:rPr>
          <w:position w:val="-10"/>
          <w:lang w:val="en-US"/>
        </w:rPr>
        <w:t>.</w:t>
      </w:r>
      <w:r>
        <w:rPr>
          <w:rFonts w:ascii="Times New Roman" w:hAnsi="Times New Roman" w:cs="Times New Roman"/>
          <w:position w:val="-10"/>
          <w:lang w:val="en-US"/>
        </w:rPr>
        <w:t xml:space="preserve">Then find eigenvalues of this </w:t>
      </w:r>
      <w:proofErr w:type="gramStart"/>
      <w:r>
        <w:rPr>
          <w:rFonts w:ascii="Times New Roman" w:hAnsi="Times New Roman" w:cs="Times New Roman"/>
          <w:position w:val="-10"/>
          <w:lang w:val="en-US"/>
        </w:rPr>
        <w:t>matrix .</w:t>
      </w:r>
      <w:proofErr w:type="gramEnd"/>
    </w:p>
    <w:p w:rsidR="006163F3" w:rsidRPr="00103530" w:rsidRDefault="006163F3" w:rsidP="006163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 </w:t>
      </w:r>
      <w:r w:rsidRPr="00DD6D8B">
        <w:rPr>
          <w:position w:val="-50"/>
        </w:rPr>
        <w:object w:dxaOrig="1540" w:dyaOrig="1120">
          <v:shape id="_x0000_i1086" type="#_x0000_t75" style="width:95.65pt;height:68.25pt" o:ole="">
            <v:imagedata r:id="rId65" o:title=""/>
          </v:shape>
          <o:OLEObject Type="Embed" ProgID="Equation.3" ShapeID="_x0000_i1086" DrawAspect="Content" ObjectID="_1575173107" r:id="rId66"/>
        </w:object>
      </w:r>
      <w:r>
        <w:rPr>
          <w:position w:val="-10"/>
          <w:lang w:val="en-US"/>
        </w:rPr>
        <w:t>.</w:t>
      </w:r>
      <w:r>
        <w:rPr>
          <w:rFonts w:ascii="Times New Roman" w:hAnsi="Times New Roman" w:cs="Times New Roman"/>
          <w:position w:val="-10"/>
          <w:lang w:val="en-US"/>
        </w:rPr>
        <w:t>Then find eigenvalues of this matrix.</w:t>
      </w:r>
    </w:p>
    <w:p w:rsidR="006163F3" w:rsidRDefault="006163F3" w:rsidP="006163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6163F3" w:rsidRDefault="006163F3" w:rsidP="006163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6163F3" w:rsidRDefault="006163F3" w:rsidP="006163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6163F3" w:rsidRDefault="006163F3" w:rsidP="006163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6163F3" w:rsidRDefault="006163F3" w:rsidP="006163F3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6163F3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6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Linear vector space</w:t>
      </w:r>
    </w:p>
    <w:p w:rsidR="006163F3" w:rsidRDefault="006163F3" w:rsidP="006163F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163F3" w:rsidRPr="00840640" w:rsidRDefault="006163F3" w:rsidP="006163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40640">
        <w:rPr>
          <w:rFonts w:ascii="Times New Roman" w:hAnsi="Times New Roman" w:cs="Times New Roman"/>
          <w:lang w:val="en-US"/>
        </w:rPr>
        <w:t>Check</w:t>
      </w:r>
      <w:r>
        <w:rPr>
          <w:rFonts w:ascii="Times New Roman" w:hAnsi="Times New Roman" w:cs="Times New Roman"/>
          <w:lang w:val="en-US"/>
        </w:rPr>
        <w:t xml:space="preserve"> the system of </w:t>
      </w:r>
      <w:proofErr w:type="gramStart"/>
      <w:r>
        <w:rPr>
          <w:rFonts w:ascii="Times New Roman" w:hAnsi="Times New Roman" w:cs="Times New Roman"/>
          <w:lang w:val="en-US"/>
        </w:rPr>
        <w:t xml:space="preserve">vectors </w:t>
      </w:r>
      <w:proofErr w:type="gramEnd"/>
      <w:r w:rsidRPr="00840640">
        <w:rPr>
          <w:position w:val="-10"/>
        </w:rPr>
        <w:object w:dxaOrig="1340" w:dyaOrig="340">
          <v:shape id="_x0000_i1087" type="#_x0000_t75" style="width:80.05pt;height:19.9pt" o:ole="">
            <v:imagedata r:id="rId67" o:title=""/>
          </v:shape>
          <o:OLEObject Type="Embed" ProgID="Equation.3" ShapeID="_x0000_i1087" DrawAspect="Content" ObjectID="_1575173108" r:id="rId68"/>
        </w:object>
      </w:r>
      <w:r>
        <w:rPr>
          <w:rFonts w:ascii="Times New Roman" w:hAnsi="Times New Roman" w:cs="Times New Roman"/>
          <w:position w:val="-10"/>
          <w:lang w:val="en-US"/>
        </w:rPr>
        <w:t xml:space="preserve">, </w:t>
      </w:r>
      <w:r w:rsidRPr="00840640">
        <w:rPr>
          <w:position w:val="-10"/>
        </w:rPr>
        <w:object w:dxaOrig="1160" w:dyaOrig="340">
          <v:shape id="_x0000_i1088" type="#_x0000_t75" style="width:69.85pt;height:19.9pt" o:ole="">
            <v:imagedata r:id="rId69" o:title=""/>
          </v:shape>
          <o:OLEObject Type="Embed" ProgID="Equation.3" ShapeID="_x0000_i1088" DrawAspect="Content" ObjectID="_1575173109" r:id="rId70"/>
        </w:object>
      </w:r>
      <w:r>
        <w:rPr>
          <w:rFonts w:ascii="Times New Roman" w:hAnsi="Times New Roman" w:cs="Times New Roman"/>
          <w:position w:val="-10"/>
          <w:lang w:val="en-US"/>
        </w:rPr>
        <w:t xml:space="preserve">, </w:t>
      </w:r>
      <w:r w:rsidRPr="00840640">
        <w:rPr>
          <w:position w:val="-10"/>
        </w:rPr>
        <w:object w:dxaOrig="1320" w:dyaOrig="340">
          <v:shape id="_x0000_i1089" type="#_x0000_t75" style="width:79pt;height:19.9pt" o:ole="">
            <v:imagedata r:id="rId71" o:title=""/>
          </v:shape>
          <o:OLEObject Type="Embed" ProgID="Equation.3" ShapeID="_x0000_i1089" DrawAspect="Content" ObjectID="_1575173110" r:id="rId72"/>
        </w:object>
      </w:r>
      <w:r>
        <w:rPr>
          <w:position w:val="-10"/>
          <w:lang w:val="en-US"/>
        </w:rPr>
        <w:t xml:space="preserve"> </w:t>
      </w:r>
      <w:r>
        <w:rPr>
          <w:rFonts w:ascii="Times New Roman" w:hAnsi="Times New Roman" w:cs="Times New Roman"/>
          <w:position w:val="-10"/>
          <w:lang w:val="en-US"/>
        </w:rPr>
        <w:t>are linearly independent or linearly dependent vector system?</w:t>
      </w:r>
    </w:p>
    <w:p w:rsidR="006163F3" w:rsidRPr="00840640" w:rsidRDefault="006163F3" w:rsidP="006163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40640">
        <w:rPr>
          <w:rFonts w:ascii="Times New Roman" w:hAnsi="Times New Roman" w:cs="Times New Roman"/>
          <w:lang w:val="en-US"/>
        </w:rPr>
        <w:t>Check</w:t>
      </w:r>
      <w:r>
        <w:rPr>
          <w:rFonts w:ascii="Times New Roman" w:hAnsi="Times New Roman" w:cs="Times New Roman"/>
          <w:lang w:val="en-US"/>
        </w:rPr>
        <w:t xml:space="preserve"> the system of </w:t>
      </w:r>
      <w:proofErr w:type="gramStart"/>
      <w:r>
        <w:rPr>
          <w:rFonts w:ascii="Times New Roman" w:hAnsi="Times New Roman" w:cs="Times New Roman"/>
          <w:lang w:val="en-US"/>
        </w:rPr>
        <w:t xml:space="preserve">vectors </w:t>
      </w:r>
      <w:proofErr w:type="gramEnd"/>
      <w:r w:rsidRPr="00840640">
        <w:rPr>
          <w:position w:val="-10"/>
        </w:rPr>
        <w:object w:dxaOrig="1219" w:dyaOrig="340">
          <v:shape id="_x0000_i1090" type="#_x0000_t75" style="width:72.55pt;height:19.9pt" o:ole="">
            <v:imagedata r:id="rId73" o:title=""/>
          </v:shape>
          <o:OLEObject Type="Embed" ProgID="Equation.3" ShapeID="_x0000_i1090" DrawAspect="Content" ObjectID="_1575173111" r:id="rId74"/>
        </w:object>
      </w:r>
      <w:r>
        <w:rPr>
          <w:rFonts w:ascii="Times New Roman" w:hAnsi="Times New Roman" w:cs="Times New Roman"/>
          <w:position w:val="-10"/>
          <w:lang w:val="en-US"/>
        </w:rPr>
        <w:t xml:space="preserve">, </w:t>
      </w:r>
      <w:r w:rsidRPr="00840640">
        <w:rPr>
          <w:position w:val="-10"/>
        </w:rPr>
        <w:object w:dxaOrig="1420" w:dyaOrig="340">
          <v:shape id="_x0000_i1091" type="#_x0000_t75" style="width:85.45pt;height:19.9pt" o:ole="">
            <v:imagedata r:id="rId75" o:title=""/>
          </v:shape>
          <o:OLEObject Type="Embed" ProgID="Equation.3" ShapeID="_x0000_i1091" DrawAspect="Content" ObjectID="_1575173112" r:id="rId76"/>
        </w:object>
      </w:r>
      <w:r>
        <w:rPr>
          <w:rFonts w:ascii="Times New Roman" w:hAnsi="Times New Roman" w:cs="Times New Roman"/>
          <w:position w:val="-10"/>
          <w:lang w:val="en-US"/>
        </w:rPr>
        <w:t xml:space="preserve">, </w:t>
      </w:r>
      <w:r w:rsidRPr="00840640">
        <w:rPr>
          <w:position w:val="-10"/>
        </w:rPr>
        <w:object w:dxaOrig="900" w:dyaOrig="340">
          <v:shape id="_x0000_i1092" type="#_x0000_t75" style="width:53.75pt;height:19.9pt" o:ole="">
            <v:imagedata r:id="rId77" o:title=""/>
          </v:shape>
          <o:OLEObject Type="Embed" ProgID="Equation.3" ShapeID="_x0000_i1092" DrawAspect="Content" ObjectID="_1575173113" r:id="rId78"/>
        </w:object>
      </w:r>
      <w:r>
        <w:rPr>
          <w:position w:val="-10"/>
          <w:lang w:val="en-US"/>
        </w:rPr>
        <w:t xml:space="preserve"> </w:t>
      </w:r>
      <w:r>
        <w:rPr>
          <w:rFonts w:ascii="Times New Roman" w:hAnsi="Times New Roman" w:cs="Times New Roman"/>
          <w:position w:val="-10"/>
          <w:lang w:val="en-US"/>
        </w:rPr>
        <w:t>are linearly independent or linearly dependent vector system?</w:t>
      </w:r>
    </w:p>
    <w:p w:rsidR="006163F3" w:rsidRPr="00840640" w:rsidRDefault="006163F3" w:rsidP="006163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40640">
        <w:rPr>
          <w:rFonts w:ascii="Times New Roman" w:hAnsi="Times New Roman" w:cs="Times New Roman"/>
          <w:lang w:val="en-US"/>
        </w:rPr>
        <w:t>Check</w:t>
      </w:r>
      <w:r>
        <w:rPr>
          <w:rFonts w:ascii="Times New Roman" w:hAnsi="Times New Roman" w:cs="Times New Roman"/>
          <w:lang w:val="en-US"/>
        </w:rPr>
        <w:t xml:space="preserve"> the system of </w:t>
      </w:r>
      <w:proofErr w:type="gramStart"/>
      <w:r>
        <w:rPr>
          <w:rFonts w:ascii="Times New Roman" w:hAnsi="Times New Roman" w:cs="Times New Roman"/>
          <w:lang w:val="en-US"/>
        </w:rPr>
        <w:t xml:space="preserve">vectors </w:t>
      </w:r>
      <w:proofErr w:type="gramEnd"/>
      <w:r w:rsidRPr="00840640">
        <w:rPr>
          <w:position w:val="-10"/>
        </w:rPr>
        <w:object w:dxaOrig="1140" w:dyaOrig="340">
          <v:shape id="_x0000_i1093" type="#_x0000_t75" style="width:68.25pt;height:19.9pt" o:ole="">
            <v:imagedata r:id="rId79" o:title=""/>
          </v:shape>
          <o:OLEObject Type="Embed" ProgID="Equation.3" ShapeID="_x0000_i1093" DrawAspect="Content" ObjectID="_1575173114" r:id="rId80"/>
        </w:object>
      </w:r>
      <w:r>
        <w:rPr>
          <w:rFonts w:ascii="Times New Roman" w:hAnsi="Times New Roman" w:cs="Times New Roman"/>
          <w:position w:val="-10"/>
          <w:lang w:val="en-US"/>
        </w:rPr>
        <w:t xml:space="preserve">, </w:t>
      </w:r>
      <w:r w:rsidRPr="00840640">
        <w:rPr>
          <w:position w:val="-10"/>
        </w:rPr>
        <w:object w:dxaOrig="1240" w:dyaOrig="340">
          <v:shape id="_x0000_i1094" type="#_x0000_t75" style="width:74.15pt;height:19.9pt" o:ole="">
            <v:imagedata r:id="rId81" o:title=""/>
          </v:shape>
          <o:OLEObject Type="Embed" ProgID="Equation.3" ShapeID="_x0000_i1094" DrawAspect="Content" ObjectID="_1575173115" r:id="rId82"/>
        </w:object>
      </w:r>
      <w:r>
        <w:rPr>
          <w:rFonts w:ascii="Times New Roman" w:hAnsi="Times New Roman" w:cs="Times New Roman"/>
          <w:position w:val="-10"/>
          <w:lang w:val="en-US"/>
        </w:rPr>
        <w:t xml:space="preserve">, </w:t>
      </w:r>
      <w:r w:rsidRPr="00840640">
        <w:rPr>
          <w:position w:val="-10"/>
        </w:rPr>
        <w:object w:dxaOrig="960" w:dyaOrig="340">
          <v:shape id="_x0000_i1095" type="#_x0000_t75" style="width:56.95pt;height:19.9pt" o:ole="">
            <v:imagedata r:id="rId83" o:title=""/>
          </v:shape>
          <o:OLEObject Type="Embed" ProgID="Equation.3" ShapeID="_x0000_i1095" DrawAspect="Content" ObjectID="_1575173116" r:id="rId84"/>
        </w:object>
      </w:r>
      <w:r>
        <w:rPr>
          <w:position w:val="-10"/>
          <w:lang w:val="en-US"/>
        </w:rPr>
        <w:t xml:space="preserve"> </w:t>
      </w:r>
      <w:r>
        <w:rPr>
          <w:rFonts w:ascii="Times New Roman" w:hAnsi="Times New Roman" w:cs="Times New Roman"/>
          <w:position w:val="-10"/>
          <w:lang w:val="en-US"/>
        </w:rPr>
        <w:t>are linearly independent or linearly dependent vector system?</w:t>
      </w:r>
    </w:p>
    <w:p w:rsidR="006163F3" w:rsidRPr="00840640" w:rsidRDefault="006163F3" w:rsidP="006163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77C43" w:rsidRDefault="00477C4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</w:t>
      </w:r>
    </w:p>
    <w:p w:rsidR="00477C43" w:rsidRDefault="00477C43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Quiz 2</w:t>
      </w:r>
    </w:p>
    <w:p w:rsidR="00623C6E" w:rsidRPr="00E71BE1" w:rsidRDefault="00623C6E" w:rsidP="00623C6E">
      <w:pPr>
        <w:spacing w:line="216" w:lineRule="auto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7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  <w:r w:rsidRPr="00E71BE1">
        <w:rPr>
          <w:rStyle w:val="fontstyle01"/>
          <w:b/>
        </w:rPr>
        <w:t>Leontief Model</w:t>
      </w:r>
    </w:p>
    <w:p w:rsidR="00623C6E" w:rsidRPr="00072A87" w:rsidRDefault="00623C6E" w:rsidP="00623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CMBX12~18" w:hAnsi="CMBX12~18"/>
          <w:color w:val="000000"/>
          <w:sz w:val="24"/>
          <w:szCs w:val="24"/>
          <w:lang w:val="en-US"/>
        </w:rPr>
        <w:t>About t</w:t>
      </w:r>
      <w:r w:rsidRPr="00E71BE1">
        <w:rPr>
          <w:rFonts w:ascii="CMBX12~18" w:hAnsi="CMBX12~18"/>
          <w:color w:val="000000"/>
          <w:sz w:val="24"/>
          <w:szCs w:val="24"/>
        </w:rPr>
        <w:t xml:space="preserve">he open </w:t>
      </w:r>
      <w:proofErr w:type="gramStart"/>
      <w:r w:rsidRPr="00E71BE1">
        <w:rPr>
          <w:rFonts w:ascii="CMBX12~18" w:hAnsi="CMBX12~18"/>
          <w:color w:val="000000"/>
          <w:sz w:val="24"/>
          <w:szCs w:val="24"/>
        </w:rPr>
        <w:t>Leontief</w:t>
      </w:r>
      <w:r>
        <w:rPr>
          <w:rFonts w:ascii="CMBX12~18" w:hAnsi="CMBX12~18"/>
          <w:color w:val="000000"/>
          <w:sz w:val="24"/>
          <w:szCs w:val="24"/>
          <w:lang w:val="en-US"/>
        </w:rPr>
        <w:t xml:space="preserve"> </w:t>
      </w:r>
      <w:r w:rsidRPr="00E71BE1">
        <w:rPr>
          <w:rFonts w:ascii="CMBX12~18" w:hAnsi="CMBX12~18"/>
          <w:color w:val="000000"/>
          <w:sz w:val="24"/>
          <w:szCs w:val="24"/>
        </w:rPr>
        <w:t xml:space="preserve"> Model</w:t>
      </w:r>
      <w:proofErr w:type="gramEnd"/>
      <w:r w:rsidRPr="00E71BE1">
        <w:t xml:space="preserve"> </w:t>
      </w:r>
      <w:r>
        <w:rPr>
          <w:lang w:val="en-US"/>
        </w:rPr>
        <w:t>.</w:t>
      </w:r>
    </w:p>
    <w:p w:rsidR="00623C6E" w:rsidRPr="00A60E59" w:rsidRDefault="00623C6E" w:rsidP="00623C6E">
      <w:pPr>
        <w:pStyle w:val="ListParagraph"/>
        <w:numPr>
          <w:ilvl w:val="0"/>
          <w:numId w:val="1"/>
        </w:numPr>
        <w:spacing w:line="480" w:lineRule="auto"/>
        <w:rPr>
          <w:rFonts w:ascii="CMBX12~18" w:hAnsi="CMBX12~18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A60E59">
        <w:rPr>
          <w:rFonts w:ascii="CMBX12~18" w:hAnsi="CMBX12~18"/>
          <w:color w:val="000000"/>
          <w:sz w:val="24"/>
          <w:szCs w:val="24"/>
        </w:rPr>
        <w:t>Total cost and total revenue. Equilibrium price</w:t>
      </w:r>
    </w:p>
    <w:p w:rsidR="00623C6E" w:rsidRPr="00A60E59" w:rsidRDefault="00623C6E" w:rsidP="00623C6E">
      <w:pPr>
        <w:pStyle w:val="ListParagraph"/>
        <w:numPr>
          <w:ilvl w:val="0"/>
          <w:numId w:val="1"/>
        </w:numPr>
        <w:spacing w:line="480" w:lineRule="auto"/>
        <w:rPr>
          <w:rFonts w:ascii="CMBX12~18" w:hAnsi="CMBX12~18"/>
          <w:color w:val="000000"/>
          <w:sz w:val="24"/>
          <w:szCs w:val="24"/>
        </w:rPr>
      </w:pPr>
      <w:r>
        <w:rPr>
          <w:rFonts w:ascii="CMBX12~18" w:hAnsi="CMBX12~18"/>
          <w:color w:val="000000"/>
          <w:sz w:val="24"/>
          <w:szCs w:val="24"/>
        </w:rPr>
        <w:t>Marginal co</w:t>
      </w:r>
      <w:r w:rsidRPr="00A60E59">
        <w:rPr>
          <w:rFonts w:ascii="CMBX12~18" w:hAnsi="CMBX12~18"/>
          <w:color w:val="000000"/>
          <w:sz w:val="24"/>
          <w:szCs w:val="24"/>
        </w:rPr>
        <w:t>st</w:t>
      </w:r>
    </w:p>
    <w:p w:rsidR="00623C6E" w:rsidRPr="00A92DD6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23C6E" w:rsidRPr="00A92DD6" w:rsidRDefault="00623C6E" w:rsidP="00623C6E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övzu 8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: </w:t>
      </w:r>
      <w:r w:rsidRPr="0055324C">
        <w:rPr>
          <w:rFonts w:ascii="CMBX12" w:hAnsi="CMBX12"/>
          <w:b/>
          <w:bCs/>
          <w:color w:val="000000"/>
          <w:sz w:val="30"/>
          <w:szCs w:val="30"/>
        </w:rPr>
        <w:t>Infinite Sequences and Series</w:t>
      </w: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Pr="00876C72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Pr="00E71BE1" w:rsidRDefault="00623C6E" w:rsidP="00623C6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1BE1">
        <w:rPr>
          <w:rFonts w:ascii="CMR12" w:hAnsi="CMR12"/>
          <w:color w:val="000000"/>
          <w:sz w:val="24"/>
          <w:szCs w:val="24"/>
        </w:rPr>
        <w:t xml:space="preserve">Prove that the sequence </w:t>
      </w:r>
      <w:r>
        <w:rPr>
          <w:rFonts w:ascii="CMMI12" w:hAnsi="CMMI12"/>
          <w:i/>
          <w:iCs/>
          <w:color w:val="000000"/>
          <w:sz w:val="24"/>
          <w:szCs w:val="24"/>
          <w:lang w:val="en-US"/>
        </w:rPr>
        <w:t xml:space="preserve"> </w:t>
      </w:r>
      <w:r w:rsidRPr="00E71BE1">
        <w:rPr>
          <w:rFonts w:ascii="CMMI12" w:hAnsi="CMMI12"/>
          <w:i/>
          <w:iCs/>
          <w:color w:val="000000"/>
          <w:position w:val="-24"/>
          <w:sz w:val="24"/>
          <w:szCs w:val="24"/>
          <w:lang w:val="en-US"/>
        </w:rPr>
        <w:object w:dxaOrig="1120" w:dyaOrig="620">
          <v:shape id="_x0000_i1096" type="#_x0000_t75" style="width:55.9pt;height:31.15pt" o:ole="">
            <v:imagedata r:id="rId85" o:title=""/>
          </v:shape>
          <o:OLEObject Type="Embed" ProgID="Equation.3" ShapeID="_x0000_i1096" DrawAspect="Content" ObjectID="_1575173117" r:id="rId86"/>
        </w:object>
      </w:r>
      <w:r w:rsidRPr="00E71BE1">
        <w:rPr>
          <w:rFonts w:ascii="CMR12" w:hAnsi="CMR12"/>
          <w:color w:val="000000"/>
          <w:sz w:val="24"/>
          <w:szCs w:val="24"/>
        </w:rPr>
        <w:t>is decreasing</w:t>
      </w:r>
      <w:r>
        <w:rPr>
          <w:rFonts w:ascii="CMR12" w:hAnsi="CMR12"/>
          <w:color w:val="000000"/>
          <w:sz w:val="24"/>
          <w:szCs w:val="24"/>
          <w:lang w:val="en-US"/>
        </w:rPr>
        <w:t xml:space="preserve"> and convergent </w:t>
      </w:r>
      <w:r w:rsidRPr="00E71BE1">
        <w:rPr>
          <w:rFonts w:ascii="CMR12" w:hAnsi="CMR12"/>
          <w:color w:val="000000"/>
          <w:sz w:val="24"/>
          <w:szCs w:val="24"/>
        </w:rPr>
        <w:t>.</w:t>
      </w:r>
      <w:r w:rsidRPr="00E71BE1">
        <w:t xml:space="preserve"> </w:t>
      </w:r>
    </w:p>
    <w:p w:rsidR="00623C6E" w:rsidRPr="00E71BE1" w:rsidRDefault="00623C6E" w:rsidP="00623C6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MR12" w:hAnsi="CMR12"/>
          <w:color w:val="000000"/>
          <w:sz w:val="24"/>
          <w:szCs w:val="24"/>
        </w:rPr>
        <w:t>Prove that the sequence</w:t>
      </w:r>
      <w:r>
        <w:rPr>
          <w:rFonts w:ascii="CMR12" w:hAnsi="CMR12"/>
          <w:color w:val="000000"/>
          <w:sz w:val="24"/>
          <w:szCs w:val="24"/>
          <w:lang w:val="en-US"/>
        </w:rPr>
        <w:t xml:space="preserve"> </w:t>
      </w:r>
      <w:r w:rsidRPr="00E71BE1">
        <w:rPr>
          <w:rFonts w:ascii="CMMI12" w:hAnsi="CMMI12"/>
          <w:i/>
          <w:iCs/>
          <w:color w:val="000000"/>
          <w:position w:val="-24"/>
          <w:sz w:val="24"/>
          <w:szCs w:val="24"/>
          <w:lang w:val="en-US"/>
        </w:rPr>
        <w:object w:dxaOrig="999" w:dyaOrig="620">
          <v:shape id="_x0000_i1097" type="#_x0000_t75" style="width:49.95pt;height:31.15pt" o:ole="">
            <v:imagedata r:id="rId87" o:title=""/>
          </v:shape>
          <o:OLEObject Type="Embed" ProgID="Equation.3" ShapeID="_x0000_i1097" DrawAspect="Content" ObjectID="_1575173118" r:id="rId88"/>
        </w:object>
      </w:r>
      <w:r>
        <w:rPr>
          <w:rFonts w:ascii="CMMI12" w:hAnsi="CMMI12"/>
          <w:i/>
          <w:iCs/>
          <w:color w:val="000000"/>
          <w:lang w:val="en-US"/>
        </w:rPr>
        <w:t xml:space="preserve"> </w:t>
      </w:r>
      <w:r w:rsidRPr="00E71BE1">
        <w:rPr>
          <w:rFonts w:ascii="CMR12" w:hAnsi="CMR12"/>
          <w:color w:val="000000"/>
          <w:sz w:val="24"/>
          <w:szCs w:val="24"/>
        </w:rPr>
        <w:t>is bounded.</w:t>
      </w:r>
    </w:p>
    <w:p w:rsidR="00623C6E" w:rsidRDefault="00623C6E" w:rsidP="00623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3C6E" w:rsidRPr="00876C72" w:rsidRDefault="00623C6E" w:rsidP="00623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Limit of a function</w:t>
      </w:r>
    </w:p>
    <w:p w:rsidR="00623C6E" w:rsidRDefault="00623C6E" w:rsidP="00623C6E">
      <w:pPr>
        <w:pStyle w:val="ListParagraph"/>
        <w:numPr>
          <w:ilvl w:val="0"/>
          <w:numId w:val="4"/>
        </w:numPr>
      </w:pPr>
      <w:r w:rsidRPr="00937801">
        <w:rPr>
          <w:rFonts w:ascii="Times New Roman" w:hAnsi="Times New Roman" w:cs="Times New Roman"/>
        </w:rPr>
        <w:t xml:space="preserve">Compute  </w:t>
      </w:r>
      <w:r w:rsidRPr="00E00F33">
        <w:rPr>
          <w:position w:val="-54"/>
        </w:rPr>
        <w:object w:dxaOrig="1060" w:dyaOrig="920">
          <v:shape id="_x0000_i1098" type="#_x0000_t75" style="width:53.2pt;height:46.75pt" o:ole="">
            <v:imagedata r:id="rId89" o:title=""/>
          </v:shape>
          <o:OLEObject Type="Embed" ProgID="Equation.3" ShapeID="_x0000_i1098" DrawAspect="Content" ObjectID="_1575173119" r:id="rId90"/>
        </w:object>
      </w:r>
    </w:p>
    <w:p w:rsidR="00623C6E" w:rsidRDefault="00623C6E" w:rsidP="00623C6E">
      <w:pPr>
        <w:pStyle w:val="ListParagraph"/>
        <w:numPr>
          <w:ilvl w:val="0"/>
          <w:numId w:val="4"/>
        </w:numPr>
      </w:pPr>
      <w:r w:rsidRPr="00937801">
        <w:rPr>
          <w:rFonts w:ascii="Times New Roman" w:hAnsi="Times New Roman" w:cs="Times New Roman"/>
        </w:rPr>
        <w:t xml:space="preserve">Compute  </w:t>
      </w:r>
      <w:r w:rsidRPr="00E00F33">
        <w:rPr>
          <w:position w:val="-38"/>
        </w:rPr>
        <w:object w:dxaOrig="1780" w:dyaOrig="780">
          <v:shape id="_x0000_i1099" type="#_x0000_t75" style="width:89.75pt;height:39.2pt" o:ole="">
            <v:imagedata r:id="rId91" o:title=""/>
          </v:shape>
          <o:OLEObject Type="Embed" ProgID="Equation.3" ShapeID="_x0000_i1099" DrawAspect="Content" ObjectID="_1575173120" r:id="rId92"/>
        </w:object>
      </w:r>
    </w:p>
    <w:p w:rsidR="00623C6E" w:rsidRDefault="00623C6E" w:rsidP="00623C6E">
      <w:pPr>
        <w:pStyle w:val="ListParagraph"/>
        <w:numPr>
          <w:ilvl w:val="0"/>
          <w:numId w:val="4"/>
        </w:numPr>
      </w:pPr>
      <w:r w:rsidRPr="007F46DA">
        <w:rPr>
          <w:rFonts w:ascii="Times New Roman" w:hAnsi="Times New Roman" w:cs="Times New Roman"/>
        </w:rPr>
        <w:t xml:space="preserve">Compute  </w:t>
      </w:r>
      <w:r w:rsidRPr="00E00F33">
        <w:rPr>
          <w:position w:val="-38"/>
        </w:rPr>
        <w:object w:dxaOrig="1260" w:dyaOrig="800">
          <v:shape id="_x0000_i1100" type="#_x0000_t75" style="width:62.85pt;height:39.75pt" o:ole="">
            <v:imagedata r:id="rId93" o:title=""/>
          </v:shape>
          <o:OLEObject Type="Embed" ProgID="Equation.3" ShapeID="_x0000_i1100" DrawAspect="Content" ObjectID="_1575173121" r:id="rId94"/>
        </w:object>
      </w:r>
    </w:p>
    <w:p w:rsidR="00623C6E" w:rsidRDefault="00623C6E" w:rsidP="00623C6E">
      <w:pPr>
        <w:pStyle w:val="ListParagraph"/>
        <w:numPr>
          <w:ilvl w:val="0"/>
          <w:numId w:val="4"/>
        </w:numPr>
      </w:pPr>
      <w:r w:rsidRPr="005326BB">
        <w:rPr>
          <w:rFonts w:ascii="Times New Roman" w:hAnsi="Times New Roman" w:cs="Times New Roman"/>
        </w:rPr>
        <w:t xml:space="preserve">Compute  </w:t>
      </w:r>
      <w:r w:rsidRPr="000017B3">
        <w:rPr>
          <w:position w:val="-24"/>
        </w:rPr>
        <w:object w:dxaOrig="1260" w:dyaOrig="620">
          <v:shape id="_x0000_i1101" type="#_x0000_t75" style="width:62.85pt;height:31.15pt" o:ole="">
            <v:imagedata r:id="rId95" o:title=""/>
          </v:shape>
          <o:OLEObject Type="Embed" ProgID="Equation.3" ShapeID="_x0000_i1101" DrawAspect="Content" ObjectID="_1575173122" r:id="rId96"/>
        </w:object>
      </w:r>
    </w:p>
    <w:p w:rsidR="00623C6E" w:rsidRDefault="00623C6E" w:rsidP="00623C6E">
      <w:pPr>
        <w:pStyle w:val="ListParagraph"/>
        <w:ind w:left="927"/>
      </w:pPr>
    </w:p>
    <w:p w:rsidR="00623C6E" w:rsidRPr="009A463A" w:rsidRDefault="00623C6E" w:rsidP="00623C6E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</w:p>
    <w:p w:rsidR="00623C6E" w:rsidRPr="00280399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10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Continuity of function</w:t>
      </w:r>
    </w:p>
    <w:p w:rsidR="00623C6E" w:rsidRPr="00280399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1.</w:t>
      </w:r>
      <w:r w:rsidRPr="00857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Determine if the following function is continuous at </w:t>
      </w:r>
      <w:r>
        <w:rPr>
          <w:rFonts w:ascii="Times New Roman" w:hAnsi="Times New Roman" w:cs="Times New Roman"/>
          <w:i/>
        </w:rPr>
        <w:t>x=1</w:t>
      </w:r>
    </w:p>
    <w:p w:rsidR="00623C6E" w:rsidRDefault="00623C6E" w:rsidP="00623C6E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  <w:r w:rsidRPr="000017B3">
        <w:rPr>
          <w:position w:val="-30"/>
        </w:rPr>
        <w:object w:dxaOrig="2100" w:dyaOrig="720">
          <v:shape id="_x0000_i1102" type="#_x0000_t75" style="width:104.8pt;height:36pt" o:ole="">
            <v:imagedata r:id="rId97" o:title=""/>
          </v:shape>
          <o:OLEObject Type="Embed" ProgID="Equation.3" ShapeID="_x0000_i1102" DrawAspect="Content" ObjectID="_1575173123" r:id="rId98"/>
        </w:object>
      </w:r>
    </w:p>
    <w:p w:rsidR="00623C6E" w:rsidRDefault="00623C6E" w:rsidP="00623C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2.</w:t>
      </w:r>
      <w:r w:rsidRPr="00857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Determine if the following function is continuous at </w:t>
      </w:r>
      <w:r>
        <w:rPr>
          <w:rFonts w:ascii="Times New Roman" w:hAnsi="Times New Roman" w:cs="Times New Roman"/>
          <w:i/>
        </w:rPr>
        <w:t>x=</w:t>
      </w:r>
      <w:r>
        <w:rPr>
          <w:rFonts w:ascii="Times New Roman" w:hAnsi="Times New Roman" w:cs="Times New Roman"/>
          <w:i/>
          <w:lang w:val="en-US"/>
        </w:rPr>
        <w:t>-</w:t>
      </w:r>
      <w:r>
        <w:rPr>
          <w:rFonts w:ascii="Times New Roman" w:hAnsi="Times New Roman" w:cs="Times New Roman"/>
          <w:i/>
        </w:rPr>
        <w:t>2</w:t>
      </w:r>
    </w:p>
    <w:p w:rsidR="00623C6E" w:rsidRDefault="00623C6E" w:rsidP="00623C6E"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  <w:r w:rsidRPr="00E873AB">
        <w:rPr>
          <w:position w:val="-32"/>
        </w:rPr>
        <w:object w:dxaOrig="2659" w:dyaOrig="760">
          <v:shape id="_x0000_i1103" type="#_x0000_t75" style="width:132.7pt;height:38.15pt" o:ole="">
            <v:imagedata r:id="rId99" o:title=""/>
          </v:shape>
          <o:OLEObject Type="Embed" ProgID="Equation.3" ShapeID="_x0000_i1103" DrawAspect="Content" ObjectID="_1575173124" r:id="rId100"/>
        </w:object>
      </w:r>
    </w:p>
    <w:p w:rsidR="00623C6E" w:rsidRDefault="00623C6E" w:rsidP="00623C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3.</w:t>
      </w:r>
      <w:r w:rsidRPr="00481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Determine if the following function is continuous at </w:t>
      </w:r>
      <w:r>
        <w:rPr>
          <w:rFonts w:ascii="Times New Roman" w:hAnsi="Times New Roman" w:cs="Times New Roman"/>
          <w:i/>
        </w:rPr>
        <w:t>x=0</w:t>
      </w:r>
    </w:p>
    <w:p w:rsidR="00623C6E" w:rsidRDefault="00623C6E" w:rsidP="00623C6E"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  <w:r w:rsidRPr="006C1C1E">
        <w:rPr>
          <w:position w:val="-44"/>
        </w:rPr>
        <w:object w:dxaOrig="2540" w:dyaOrig="999">
          <v:shape id="_x0000_i1104" type="#_x0000_t75" style="width:126.8pt;height:49.95pt" o:ole="">
            <v:imagedata r:id="rId101" o:title=""/>
          </v:shape>
          <o:OLEObject Type="Embed" ProgID="Equation.3" ShapeID="_x0000_i1104" DrawAspect="Content" ObjectID="_1575173125" r:id="rId102"/>
        </w:object>
      </w:r>
    </w:p>
    <w:p w:rsidR="00623C6E" w:rsidRDefault="00623C6E" w:rsidP="00623C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US"/>
        </w:rPr>
        <w:t>4.</w:t>
      </w:r>
      <w:r w:rsidRPr="00934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Determine if the following function is continuous at </w:t>
      </w:r>
      <w:r>
        <w:rPr>
          <w:rFonts w:ascii="Times New Roman" w:hAnsi="Times New Roman" w:cs="Times New Roman"/>
          <w:i/>
        </w:rPr>
        <w:t>x=3</w:t>
      </w:r>
    </w:p>
    <w:p w:rsidR="00623C6E" w:rsidRPr="00857E3F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  <w:r w:rsidRPr="006C1C1E">
        <w:rPr>
          <w:position w:val="-56"/>
        </w:rPr>
        <w:object w:dxaOrig="2439" w:dyaOrig="1240">
          <v:shape id="_x0000_i1105" type="#_x0000_t75" style="width:121.95pt;height:61.8pt" o:ole="">
            <v:imagedata r:id="rId103" o:title=""/>
          </v:shape>
          <o:OLEObject Type="Embed" ProgID="Equation.3" ShapeID="_x0000_i1105" DrawAspect="Content" ObjectID="_1575173126" r:id="rId104"/>
        </w:object>
      </w:r>
    </w:p>
    <w:p w:rsidR="00623C6E" w:rsidRPr="00280399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11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2B11BB">
        <w:rPr>
          <w:rFonts w:ascii="Times New Roman" w:hAnsi="Times New Roman" w:cs="Times New Roman"/>
          <w:b/>
          <w:bCs/>
          <w:i/>
          <w:iCs/>
        </w:rPr>
        <w:t>The Definition of the Derivative</w:t>
      </w: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23C6E" w:rsidRPr="002B11BB" w:rsidRDefault="00623C6E" w:rsidP="00623C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2B11BB">
        <w:rPr>
          <w:rFonts w:ascii="Times New Roman" w:hAnsi="Times New Roman" w:cs="Times New Roman"/>
        </w:rPr>
        <w:t>Find the derivative of a function using the definition a derivative</w:t>
      </w:r>
    </w:p>
    <w:p w:rsidR="00623C6E" w:rsidRDefault="00623C6E" w:rsidP="00623C6E">
      <w:pPr>
        <w:ind w:left="360"/>
        <w:rPr>
          <w:lang w:val="en-US"/>
        </w:rPr>
      </w:pPr>
      <w:r w:rsidRPr="002B11BB">
        <w:rPr>
          <w:rFonts w:ascii="Times New Roman" w:hAnsi="Times New Roman" w:cs="Times New Roman"/>
          <w:i/>
        </w:rPr>
        <w:t xml:space="preserve">                                      </w:t>
      </w:r>
      <w:r w:rsidRPr="002B11BB">
        <w:rPr>
          <w:rFonts w:ascii="Times New Roman" w:hAnsi="Times New Roman" w:cs="Times New Roman"/>
        </w:rPr>
        <w:t xml:space="preserve">  </w:t>
      </w:r>
      <w:r w:rsidRPr="00E873AB">
        <w:rPr>
          <w:position w:val="-10"/>
        </w:rPr>
        <w:object w:dxaOrig="2140" w:dyaOrig="360">
          <v:shape id="_x0000_i1106" type="#_x0000_t75" style="width:106.95pt;height:18.25pt" o:ole="">
            <v:imagedata r:id="rId105" o:title=""/>
          </v:shape>
          <o:OLEObject Type="Embed" ProgID="Equation.3" ShapeID="_x0000_i1106" DrawAspect="Content" ObjectID="_1575173127" r:id="rId106"/>
        </w:object>
      </w:r>
    </w:p>
    <w:p w:rsidR="00623C6E" w:rsidRDefault="00623C6E" w:rsidP="00623C6E">
      <w:pPr>
        <w:rPr>
          <w:rFonts w:ascii="Times New Roman" w:hAnsi="Times New Roman" w:cs="Times New Roman"/>
          <w:i/>
        </w:rPr>
      </w:pPr>
      <w:r>
        <w:rPr>
          <w:lang w:val="en-US"/>
        </w:rPr>
        <w:t xml:space="preserve">       2.</w:t>
      </w:r>
      <w:r w:rsidRPr="002B1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 the derivative of a function using the definition a derivative</w:t>
      </w:r>
    </w:p>
    <w:p w:rsidR="00623C6E" w:rsidRDefault="00623C6E" w:rsidP="00623C6E">
      <w:pPr>
        <w:ind w:left="360"/>
        <w:rPr>
          <w:lang w:val="en-US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  <w:r w:rsidRPr="0003597E">
        <w:rPr>
          <w:position w:val="-24"/>
        </w:rPr>
        <w:object w:dxaOrig="1140" w:dyaOrig="620">
          <v:shape id="_x0000_i1107" type="#_x0000_t75" style="width:56.95pt;height:31.15pt" o:ole="">
            <v:imagedata r:id="rId107" o:title=""/>
          </v:shape>
          <o:OLEObject Type="Embed" ProgID="Equation.3" ShapeID="_x0000_i1107" DrawAspect="Content" ObjectID="_1575173128" r:id="rId108"/>
        </w:object>
      </w:r>
    </w:p>
    <w:p w:rsidR="00623C6E" w:rsidRDefault="00623C6E" w:rsidP="00623C6E">
      <w:pPr>
        <w:rPr>
          <w:rFonts w:ascii="Times New Roman" w:hAnsi="Times New Roman" w:cs="Times New Roman"/>
          <w:i/>
        </w:rPr>
      </w:pPr>
      <w:r>
        <w:rPr>
          <w:lang w:val="en-US"/>
        </w:rPr>
        <w:t xml:space="preserve">    3.</w:t>
      </w:r>
      <w:r w:rsidRPr="002B1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 the derivative of a function using the definition a derivative</w:t>
      </w:r>
    </w:p>
    <w:p w:rsidR="00623C6E" w:rsidRDefault="00623C6E" w:rsidP="00623C6E"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  <w:r w:rsidRPr="0003597E">
        <w:rPr>
          <w:position w:val="-10"/>
        </w:rPr>
        <w:object w:dxaOrig="1520" w:dyaOrig="380">
          <v:shape id="_x0000_i1108" type="#_x0000_t75" style="width:75.75pt;height:18.8pt" o:ole="">
            <v:imagedata r:id="rId109" o:title=""/>
          </v:shape>
          <o:OLEObject Type="Embed" ProgID="Equation.3" ShapeID="_x0000_i1108" DrawAspect="Content" ObjectID="_1575173129" r:id="rId110"/>
        </w:object>
      </w:r>
    </w:p>
    <w:p w:rsidR="00623C6E" w:rsidRPr="002B11BB" w:rsidRDefault="00623C6E" w:rsidP="00623C6E">
      <w:pPr>
        <w:ind w:left="360"/>
        <w:rPr>
          <w:lang w:val="en-US"/>
        </w:rPr>
      </w:pPr>
    </w:p>
    <w:p w:rsidR="00623C6E" w:rsidRDefault="00623C6E" w:rsidP="00623C6E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12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 w:rsidRPr="00155955">
        <w:rPr>
          <w:rFonts w:ascii="Times New Roman" w:hAnsi="Times New Roman" w:cs="Times New Roman"/>
          <w:b/>
        </w:rPr>
        <w:t>Differential of a function</w:t>
      </w:r>
    </w:p>
    <w:p w:rsidR="00623C6E" w:rsidRPr="00155955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1.</w:t>
      </w:r>
      <w:r w:rsidRPr="00155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 the differential of following function</w:t>
      </w:r>
    </w:p>
    <w:p w:rsidR="00623C6E" w:rsidRPr="0003597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3597E">
        <w:rPr>
          <w:rFonts w:ascii="Times New Roman" w:hAnsi="Times New Roman" w:cs="Times New Roman"/>
          <w:position w:val="-6"/>
        </w:rPr>
        <w:object w:dxaOrig="1420" w:dyaOrig="320">
          <v:shape id="_x0000_i1109" type="#_x0000_t75" style="width:70.95pt;height:16.1pt" o:ole="">
            <v:imagedata r:id="rId111" o:title=""/>
          </v:shape>
          <o:OLEObject Type="Embed" ProgID="Equation.3" ShapeID="_x0000_i1109" DrawAspect="Content" ObjectID="_1575173130" r:id="rId112"/>
        </w:object>
      </w:r>
    </w:p>
    <w:p w:rsidR="00623C6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2.</w:t>
      </w:r>
      <w:r w:rsidRPr="002C5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Compute the differential of following function</w:t>
      </w:r>
    </w:p>
    <w:p w:rsidR="00623C6E" w:rsidRPr="0003597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03597E">
        <w:rPr>
          <w:rFonts w:ascii="Times New Roman" w:hAnsi="Times New Roman" w:cs="Times New Roman"/>
          <w:position w:val="-10"/>
        </w:rPr>
        <w:object w:dxaOrig="1860" w:dyaOrig="360">
          <v:shape id="_x0000_i1110" type="#_x0000_t75" style="width:92.95pt;height:18.25pt" o:ole="">
            <v:imagedata r:id="rId113" o:title=""/>
          </v:shape>
          <o:OLEObject Type="Embed" ProgID="Equation.3" ShapeID="_x0000_i1110" DrawAspect="Content" ObjectID="_1575173131" r:id="rId114"/>
        </w:object>
      </w: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13</w:t>
      </w:r>
      <w:r w:rsidRPr="00876C72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Higher order derivatives</w:t>
      </w:r>
      <w:r w:rsidRPr="00155955">
        <w:rPr>
          <w:rFonts w:ascii="Times New Roman" w:hAnsi="Times New Roman" w:cs="Times New Roman"/>
          <w:b/>
        </w:rPr>
        <w:t xml:space="preserve"> of a function</w:t>
      </w: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1.</w:t>
      </w:r>
      <w:r w:rsidRPr="00961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 the first four derivatives of following function</w:t>
      </w:r>
    </w:p>
    <w:p w:rsidR="00623C6E" w:rsidRPr="0003597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97187F">
        <w:rPr>
          <w:rFonts w:ascii="Times New Roman" w:hAnsi="Times New Roman" w:cs="Times New Roman"/>
          <w:position w:val="-10"/>
        </w:rPr>
        <w:object w:dxaOrig="1939" w:dyaOrig="540">
          <v:shape id="_x0000_i1111" type="#_x0000_t75" style="width:97.25pt;height:26.85pt" o:ole="">
            <v:imagedata r:id="rId115" o:title=""/>
          </v:shape>
          <o:OLEObject Type="Embed" ProgID="Equation.3" ShapeID="_x0000_i1111" DrawAspect="Content" ObjectID="_1575173132" r:id="rId116"/>
        </w:object>
      </w:r>
      <w:r>
        <w:rPr>
          <w:rFonts w:ascii="Times New Roman" w:hAnsi="Times New Roman" w:cs="Times New Roman"/>
        </w:rPr>
        <w:t xml:space="preserve">,    </w:t>
      </w:r>
    </w:p>
    <w:p w:rsidR="00623C6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2.</w:t>
      </w:r>
      <w:r w:rsidRPr="00961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 the first four derivatives of following function</w:t>
      </w: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</w:t>
      </w:r>
      <w:r w:rsidRPr="0097187F">
        <w:rPr>
          <w:rFonts w:ascii="Times New Roman" w:hAnsi="Times New Roman" w:cs="Times New Roman"/>
          <w:position w:val="-10"/>
        </w:rPr>
        <w:object w:dxaOrig="2680" w:dyaOrig="360">
          <v:shape id="_x0000_i1112" type="#_x0000_t75" style="width:133.8pt;height:18.25pt" o:ole="">
            <v:imagedata r:id="rId117" o:title=""/>
          </v:shape>
          <o:OLEObject Type="Embed" ProgID="Equation.3" ShapeID="_x0000_i1112" DrawAspect="Content" ObjectID="_1575173133" r:id="rId118"/>
        </w:object>
      </w:r>
      <w:r>
        <w:rPr>
          <w:rFonts w:ascii="Times New Roman" w:hAnsi="Times New Roman" w:cs="Times New Roman"/>
        </w:rPr>
        <w:t xml:space="preserve">,    </w:t>
      </w:r>
    </w:p>
    <w:p w:rsidR="00623C6E" w:rsidRDefault="00623C6E" w:rsidP="00623C6E">
      <w:pPr>
        <w:rPr>
          <w:rFonts w:ascii="Times New Roman" w:hAnsi="Times New Roman" w:cs="Times New Roman"/>
          <w:lang w:val="en-US"/>
        </w:rPr>
      </w:pPr>
    </w:p>
    <w:p w:rsidR="00623C6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3.</w:t>
      </w:r>
      <w:r w:rsidRPr="00E20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Find the second order derivatives of following function</w:t>
      </w:r>
    </w:p>
    <w:p w:rsidR="00623C6E" w:rsidRDefault="00623C6E" w:rsidP="00623C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</w:t>
      </w:r>
      <w:r w:rsidRPr="0097187F">
        <w:rPr>
          <w:rFonts w:ascii="Times New Roman" w:hAnsi="Times New Roman" w:cs="Times New Roman"/>
          <w:position w:val="-10"/>
        </w:rPr>
        <w:object w:dxaOrig="1600" w:dyaOrig="360">
          <v:shape id="_x0000_i1113" type="#_x0000_t75" style="width:80.05pt;height:18.25pt" o:ole="">
            <v:imagedata r:id="rId119" o:title=""/>
          </v:shape>
          <o:OLEObject Type="Embed" ProgID="Equation.3" ShapeID="_x0000_i1113" DrawAspect="Content" ObjectID="_1575173134" r:id="rId120"/>
        </w:object>
      </w:r>
      <w:r>
        <w:rPr>
          <w:rFonts w:ascii="Times New Roman" w:hAnsi="Times New Roman" w:cs="Times New Roman"/>
        </w:rPr>
        <w:t xml:space="preserve">,    </w:t>
      </w:r>
    </w:p>
    <w:p w:rsidR="00623C6E" w:rsidRPr="0003597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4.</w:t>
      </w:r>
      <w:r w:rsidRPr="00BF6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</w:t>
      </w:r>
      <w:r w:rsidRPr="0097187F">
        <w:rPr>
          <w:rFonts w:ascii="Times New Roman" w:hAnsi="Times New Roman" w:cs="Times New Roman"/>
          <w:position w:val="-10"/>
        </w:rPr>
        <w:object w:dxaOrig="300" w:dyaOrig="320">
          <v:shape id="_x0000_i1114" type="#_x0000_t75" style="width:15.05pt;height:16.1pt" o:ole="">
            <v:imagedata r:id="rId121" o:title=""/>
          </v:shape>
          <o:OLEObject Type="Embed" ProgID="Equation.3" ShapeID="_x0000_i1114" DrawAspect="Content" ObjectID="_1575173135" r:id="rId122"/>
        </w:object>
      </w:r>
      <w:proofErr w:type="gramStart"/>
      <w:r>
        <w:rPr>
          <w:rFonts w:ascii="Times New Roman" w:hAnsi="Times New Roman" w:cs="Times New Roman"/>
        </w:rPr>
        <w:t xml:space="preserve">for </w:t>
      </w:r>
      <w:proofErr w:type="gramEnd"/>
      <w:r w:rsidRPr="002D72CF">
        <w:rPr>
          <w:rFonts w:ascii="Times New Roman" w:hAnsi="Times New Roman" w:cs="Times New Roman"/>
          <w:position w:val="-10"/>
        </w:rPr>
        <w:object w:dxaOrig="1359" w:dyaOrig="360">
          <v:shape id="_x0000_i1115" type="#_x0000_t75" style="width:68.25pt;height:18.25pt" o:ole="">
            <v:imagedata r:id="rId123" o:title=""/>
          </v:shape>
          <o:OLEObject Type="Embed" ProgID="Equation.3" ShapeID="_x0000_i1115" DrawAspect="Content" ObjectID="_1575173136" r:id="rId124"/>
        </w:object>
      </w:r>
      <w:r>
        <w:rPr>
          <w:rFonts w:ascii="Times New Roman" w:hAnsi="Times New Roman" w:cs="Times New Roman"/>
        </w:rPr>
        <w:t>.</w:t>
      </w:r>
    </w:p>
    <w:p w:rsidR="00623C6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5.</w:t>
      </w:r>
      <w:r w:rsidRPr="00BF6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the derivative of a parametric function   </w:t>
      </w:r>
    </w:p>
    <w:p w:rsidR="00623C6E" w:rsidRPr="0003597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D72CF">
        <w:rPr>
          <w:rFonts w:ascii="Times New Roman" w:hAnsi="Times New Roman" w:cs="Times New Roman"/>
          <w:position w:val="-6"/>
        </w:rPr>
        <w:object w:dxaOrig="1240" w:dyaOrig="320">
          <v:shape id="_x0000_i1116" type="#_x0000_t75" style="width:62.35pt;height:16.1pt" o:ole="">
            <v:imagedata r:id="rId125" o:title=""/>
          </v:shape>
          <o:OLEObject Type="Embed" ProgID="Equation.3" ShapeID="_x0000_i1116" DrawAspect="Content" ObjectID="_1575173137" r:id="rId126"/>
        </w:object>
      </w:r>
      <w:r>
        <w:rPr>
          <w:rFonts w:ascii="Times New Roman" w:hAnsi="Times New Roman" w:cs="Times New Roman"/>
        </w:rPr>
        <w:t xml:space="preserve">,     </w:t>
      </w:r>
      <w:r w:rsidRPr="002D72CF">
        <w:rPr>
          <w:rFonts w:ascii="Times New Roman" w:hAnsi="Times New Roman" w:cs="Times New Roman"/>
          <w:position w:val="-10"/>
        </w:rPr>
        <w:object w:dxaOrig="720" w:dyaOrig="360">
          <v:shape id="_x0000_i1117" type="#_x0000_t75" style="width:36pt;height:18.25pt" o:ole="">
            <v:imagedata r:id="rId127" o:title=""/>
          </v:shape>
          <o:OLEObject Type="Embed" ProgID="Equation.3" ShapeID="_x0000_i1117" DrawAspect="Content" ObjectID="_1575173138" r:id="rId128"/>
        </w:object>
      </w:r>
      <w:r>
        <w:rPr>
          <w:rFonts w:ascii="Times New Roman" w:hAnsi="Times New Roman" w:cs="Times New Roman"/>
        </w:rPr>
        <w:t>.</w:t>
      </w:r>
    </w:p>
    <w:p w:rsidR="00623C6E" w:rsidRDefault="00623C6E" w:rsidP="00623C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  <w:r w:rsidRPr="00BF6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the derivative of a parametric function   </w:t>
      </w:r>
    </w:p>
    <w:p w:rsidR="00623C6E" w:rsidRDefault="00623C6E" w:rsidP="00623C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2D72CF">
        <w:rPr>
          <w:rFonts w:ascii="Times New Roman" w:hAnsi="Times New Roman" w:cs="Times New Roman"/>
          <w:position w:val="-6"/>
        </w:rPr>
        <w:object w:dxaOrig="1240" w:dyaOrig="320">
          <v:shape id="_x0000_i1118" type="#_x0000_t75" style="width:62.35pt;height:16.1pt" o:ole="">
            <v:imagedata r:id="rId129" o:title=""/>
          </v:shape>
          <o:OLEObject Type="Embed" ProgID="Equation.3" ShapeID="_x0000_i1118" DrawAspect="Content" ObjectID="_1575173139" r:id="rId130"/>
        </w:object>
      </w:r>
      <w:r>
        <w:rPr>
          <w:rFonts w:ascii="Times New Roman" w:hAnsi="Times New Roman" w:cs="Times New Roman"/>
        </w:rPr>
        <w:t xml:space="preserve">,     </w:t>
      </w:r>
      <w:r w:rsidRPr="002D72CF">
        <w:rPr>
          <w:rFonts w:ascii="Times New Roman" w:hAnsi="Times New Roman" w:cs="Times New Roman"/>
          <w:position w:val="-10"/>
        </w:rPr>
        <w:object w:dxaOrig="740" w:dyaOrig="360">
          <v:shape id="_x0000_i1119" type="#_x0000_t75" style="width:37.05pt;height:18.25pt" o:ole="">
            <v:imagedata r:id="rId131" o:title=""/>
          </v:shape>
          <o:OLEObject Type="Embed" ProgID="Equation.3" ShapeID="_x0000_i1119" DrawAspect="Content" ObjectID="_1575173140" r:id="rId132"/>
        </w:object>
      </w:r>
      <w:r>
        <w:rPr>
          <w:rFonts w:ascii="Times New Roman" w:hAnsi="Times New Roman" w:cs="Times New Roman"/>
        </w:rPr>
        <w:t>.</w:t>
      </w:r>
    </w:p>
    <w:p w:rsidR="00623C6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7.</w:t>
      </w:r>
      <w:r w:rsidRPr="00D90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the derivative of a parametric function   </w:t>
      </w:r>
    </w:p>
    <w:p w:rsidR="00623C6E" w:rsidRPr="0003597E" w:rsidRDefault="00623C6E" w:rsidP="00623C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D72CF">
        <w:rPr>
          <w:rFonts w:ascii="Times New Roman" w:hAnsi="Times New Roman" w:cs="Times New Roman"/>
          <w:position w:val="-6"/>
        </w:rPr>
        <w:object w:dxaOrig="940" w:dyaOrig="320">
          <v:shape id="_x0000_i1120" type="#_x0000_t75" style="width:46.75pt;height:16.1pt" o:ole="">
            <v:imagedata r:id="rId133" o:title=""/>
          </v:shape>
          <o:OLEObject Type="Embed" ProgID="Equation.3" ShapeID="_x0000_i1120" DrawAspect="Content" ObjectID="_1575173141" r:id="rId134"/>
        </w:object>
      </w:r>
      <w:r>
        <w:rPr>
          <w:rFonts w:ascii="Times New Roman" w:hAnsi="Times New Roman" w:cs="Times New Roman"/>
        </w:rPr>
        <w:t xml:space="preserve">,     </w:t>
      </w:r>
      <w:r w:rsidRPr="002D72CF">
        <w:rPr>
          <w:rFonts w:ascii="Times New Roman" w:hAnsi="Times New Roman" w:cs="Times New Roman"/>
          <w:position w:val="-10"/>
        </w:rPr>
        <w:object w:dxaOrig="1120" w:dyaOrig="360">
          <v:shape id="_x0000_i1121" type="#_x0000_t75" style="width:55.9pt;height:18.25pt" o:ole="">
            <v:imagedata r:id="rId135" o:title=""/>
          </v:shape>
          <o:OLEObject Type="Embed" ProgID="Equation.3" ShapeID="_x0000_i1121" DrawAspect="Content" ObjectID="_1575173142" r:id="rId136"/>
        </w:object>
      </w:r>
      <w:r>
        <w:rPr>
          <w:rFonts w:ascii="Times New Roman" w:hAnsi="Times New Roman" w:cs="Times New Roman"/>
        </w:rPr>
        <w:t>.</w:t>
      </w:r>
    </w:p>
    <w:p w:rsidR="00623C6E" w:rsidRPr="00D908C8" w:rsidRDefault="00623C6E" w:rsidP="00623C6E">
      <w:pPr>
        <w:rPr>
          <w:rFonts w:ascii="Times New Roman" w:hAnsi="Times New Roman" w:cs="Times New Roman"/>
          <w:lang w:val="en-US"/>
        </w:rPr>
      </w:pPr>
    </w:p>
    <w:p w:rsidR="00623C6E" w:rsidRPr="00E20AFC" w:rsidRDefault="00623C6E" w:rsidP="00623C6E">
      <w:pPr>
        <w:rPr>
          <w:rFonts w:ascii="Times New Roman" w:hAnsi="Times New Roman" w:cs="Times New Roman"/>
          <w:lang w:val="en-US"/>
        </w:rPr>
      </w:pPr>
    </w:p>
    <w:p w:rsidR="00623C6E" w:rsidRPr="009610B3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3C6E" w:rsidRDefault="00623C6E" w:rsidP="00623C6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77C43" w:rsidRDefault="00477C4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</w:t>
      </w:r>
    </w:p>
    <w:p w:rsidR="00750655" w:rsidRDefault="00477C43">
      <w:pPr>
        <w:rPr>
          <w:rFonts w:ascii="Times New Roman" w:hAnsi="Times New Roman" w:cs="Times New Roman"/>
          <w:b/>
          <w:lang w:val="en-US"/>
        </w:rPr>
      </w:pPr>
      <w:r w:rsidRPr="00477C43">
        <w:rPr>
          <w:rFonts w:ascii="Times New Roman" w:hAnsi="Times New Roman" w:cs="Times New Roman"/>
          <w:b/>
          <w:lang w:val="en-US"/>
        </w:rPr>
        <w:t xml:space="preserve">                                                  Exam </w:t>
      </w:r>
    </w:p>
    <w:p w:rsidR="00477C43" w:rsidRPr="00477C43" w:rsidRDefault="00477C43">
      <w:pPr>
        <w:rPr>
          <w:rFonts w:ascii="Times New Roman" w:hAnsi="Times New Roman" w:cs="Times New Roman"/>
          <w:b/>
          <w:lang w:val="en-US"/>
        </w:rPr>
      </w:pPr>
    </w:p>
    <w:p w:rsidR="00750655" w:rsidRDefault="009D46AE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14</w:t>
      </w:r>
      <w:r w:rsidR="00750655" w:rsidRPr="00876C72">
        <w:rPr>
          <w:rFonts w:ascii="Times New Roman" w:hAnsi="Times New Roman" w:cs="Times New Roman"/>
          <w:b/>
          <w:lang w:val="en-US"/>
        </w:rPr>
        <w:t xml:space="preserve">: </w:t>
      </w:r>
      <w:r w:rsidR="00750655">
        <w:rPr>
          <w:rFonts w:ascii="Times New Roman" w:hAnsi="Times New Roman" w:cs="Times New Roman"/>
          <w:b/>
          <w:lang w:val="en-US"/>
        </w:rPr>
        <w:t>Graphing and optimization</w:t>
      </w:r>
    </w:p>
    <w:p w:rsidR="00500B73" w:rsidRPr="00500B73" w:rsidRDefault="00750655" w:rsidP="00500B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such that the conclusion of this mean value theorem is satisfied for </w:t>
      </w:r>
      <w:r w:rsidR="002A5152" w:rsidRPr="00750655">
        <w:rPr>
          <w:position w:val="-10"/>
        </w:rPr>
        <w:object w:dxaOrig="1939" w:dyaOrig="360">
          <v:shape id="_x0000_i1025" type="#_x0000_t75" style="width:97.25pt;height:17.75pt" o:ole="">
            <v:imagedata r:id="rId137" o:title=""/>
          </v:shape>
          <o:OLEObject Type="Embed" ProgID="Equation.3" ShapeID="_x0000_i1025" DrawAspect="Content" ObjectID="_1575173143" r:id="rId138"/>
        </w:object>
      </w:r>
      <w:r>
        <w:rPr>
          <w:position w:val="-16"/>
          <w:lang w:val="en-US"/>
        </w:rPr>
        <w:t xml:space="preserve">    ,     </w:t>
      </w:r>
      <w:r w:rsidR="00500B73" w:rsidRPr="00750655">
        <w:rPr>
          <w:position w:val="-10"/>
          <w:lang w:val="en-US"/>
        </w:rPr>
        <w:object w:dxaOrig="660" w:dyaOrig="340">
          <v:shape id="_x0000_i1026" type="#_x0000_t75" style="width:32.8pt;height:17.2pt" o:ole="">
            <v:imagedata r:id="rId139" o:title=""/>
          </v:shape>
          <o:OLEObject Type="Embed" ProgID="Equation.3" ShapeID="_x0000_i1026" DrawAspect="Content" ObjectID="_1575173144" r:id="rId140"/>
        </w:object>
      </w:r>
    </w:p>
    <w:p w:rsidR="00BD3ED1" w:rsidRPr="00BD3ED1" w:rsidRDefault="00BD3ED1" w:rsidP="00BD3E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applying of </w:t>
      </w:r>
      <w:proofErr w:type="spellStart"/>
      <w:r>
        <w:rPr>
          <w:rFonts w:ascii="Times New Roman" w:hAnsi="Times New Roman" w:cs="Times New Roman"/>
          <w:lang w:val="en-US"/>
        </w:rPr>
        <w:t>Rolle’s</w:t>
      </w:r>
      <w:proofErr w:type="spellEnd"/>
      <w:r>
        <w:rPr>
          <w:rFonts w:ascii="Times New Roman" w:hAnsi="Times New Roman" w:cs="Times New Roman"/>
          <w:lang w:val="en-US"/>
        </w:rPr>
        <w:t xml:space="preserve">  theorem </w:t>
      </w:r>
      <w:r w:rsidR="002A5152" w:rsidRPr="00750655">
        <w:rPr>
          <w:position w:val="-10"/>
        </w:rPr>
        <w:object w:dxaOrig="1920" w:dyaOrig="360">
          <v:shape id="_x0000_i1027" type="#_x0000_t75" style="width:95.65pt;height:17.75pt" o:ole="">
            <v:imagedata r:id="rId141" o:title=""/>
          </v:shape>
          <o:OLEObject Type="Embed" ProgID="Equation.3" ShapeID="_x0000_i1027" DrawAspect="Content" ObjectID="_1575173145" r:id="rId142"/>
        </w:object>
      </w:r>
      <w:r>
        <w:rPr>
          <w:position w:val="-16"/>
          <w:lang w:val="en-US"/>
        </w:rPr>
        <w:t xml:space="preserve">    ,     </w:t>
      </w:r>
      <w:r w:rsidRPr="00750655">
        <w:rPr>
          <w:position w:val="-10"/>
          <w:lang w:val="en-US"/>
        </w:rPr>
        <w:object w:dxaOrig="440" w:dyaOrig="340">
          <v:shape id="_x0000_i1028" type="#_x0000_t75" style="width:22.05pt;height:17.2pt" o:ole="">
            <v:imagedata r:id="rId143" o:title=""/>
          </v:shape>
          <o:OLEObject Type="Embed" ProgID="Equation.3" ShapeID="_x0000_i1028" DrawAspect="Content" ObjectID="_1575173146" r:id="rId144"/>
        </w:object>
      </w:r>
    </w:p>
    <w:p w:rsidR="007F73E2" w:rsidRPr="007F73E2" w:rsidRDefault="00BD3ED1" w:rsidP="007F73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a value of </w:t>
      </w:r>
      <w:r w:rsidRPr="007F73E2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such that the conclusion of this mean value theorem is satisfied for </w:t>
      </w:r>
      <w:r w:rsidR="002A5152" w:rsidRPr="00750655">
        <w:rPr>
          <w:position w:val="-10"/>
        </w:rPr>
        <w:object w:dxaOrig="1540" w:dyaOrig="380">
          <v:shape id="_x0000_i1029" type="#_x0000_t75" style="width:76.85pt;height:18.8pt" o:ole="">
            <v:imagedata r:id="rId145" o:title=""/>
          </v:shape>
          <o:OLEObject Type="Embed" ProgID="Equation.3" ShapeID="_x0000_i1029" DrawAspect="Content" ObjectID="_1575173147" r:id="rId146"/>
        </w:object>
      </w:r>
      <w:r>
        <w:rPr>
          <w:position w:val="-16"/>
          <w:lang w:val="en-US"/>
        </w:rPr>
        <w:t xml:space="preserve">    ,     </w:t>
      </w:r>
      <w:r w:rsidR="004C0705" w:rsidRPr="00750655">
        <w:rPr>
          <w:position w:val="-10"/>
          <w:lang w:val="en-US"/>
        </w:rPr>
        <w:object w:dxaOrig="480" w:dyaOrig="340">
          <v:shape id="_x0000_i1030" type="#_x0000_t75" style="width:24.2pt;height:17.2pt" o:ole="">
            <v:imagedata r:id="rId147" o:title=""/>
          </v:shape>
          <o:OLEObject Type="Embed" ProgID="Equation.3" ShapeID="_x0000_i1030" DrawAspect="Content" ObjectID="_1575173148" r:id="rId148"/>
        </w:object>
      </w:r>
    </w:p>
    <w:p w:rsidR="007F73E2" w:rsidRPr="007F73E2" w:rsidRDefault="007F73E2" w:rsidP="007F73E2">
      <w:pPr>
        <w:pStyle w:val="ListParagrap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7F73E2" w:rsidRPr="002138A4" w:rsidRDefault="007F73E2" w:rsidP="007F73E2">
      <w:pPr>
        <w:rPr>
          <w:rFonts w:ascii="CMBX12" w:hAnsi="CMBX12"/>
          <w:b/>
          <w:color w:val="000000"/>
          <w:sz w:val="30"/>
          <w:szCs w:val="30"/>
          <w:lang w:val="en-US"/>
        </w:rPr>
      </w:pPr>
      <w:r w:rsidRPr="007F73E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15: </w:t>
      </w:r>
      <w:r w:rsidR="002138A4" w:rsidRPr="002138A4">
        <w:rPr>
          <w:rFonts w:ascii="Times New Roman" w:hAnsi="Times New Roman" w:cs="Times New Roman"/>
          <w:b/>
          <w:sz w:val="24"/>
          <w:szCs w:val="24"/>
          <w:lang w:val="az-Latn-AZ"/>
        </w:rPr>
        <w:t>Infinite Series</w:t>
      </w:r>
    </w:p>
    <w:p w:rsidR="00F261C1" w:rsidRPr="00F261C1" w:rsidRDefault="00F261C1" w:rsidP="00F261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if the series is convergent or divergent  </w:t>
      </w:r>
      <w:r w:rsidR="002A5152" w:rsidRPr="002A5152">
        <w:rPr>
          <w:position w:val="-28"/>
        </w:rPr>
        <w:object w:dxaOrig="1420" w:dyaOrig="700">
          <v:shape id="_x0000_i1031" type="#_x0000_t75" style="width:70.95pt;height:34.95pt" o:ole="">
            <v:imagedata r:id="rId149" o:title=""/>
          </v:shape>
          <o:OLEObject Type="Embed" ProgID="Equation.3" ShapeID="_x0000_i1031" DrawAspect="Content" ObjectID="_1575173149" r:id="rId150"/>
        </w:object>
      </w:r>
    </w:p>
    <w:p w:rsidR="00F261C1" w:rsidRPr="00413178" w:rsidRDefault="00F261C1" w:rsidP="00F261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if the series is convergent or divergent  </w:t>
      </w:r>
      <w:r w:rsidR="002A5152" w:rsidRPr="00413178">
        <w:rPr>
          <w:position w:val="-28"/>
        </w:rPr>
        <w:object w:dxaOrig="620" w:dyaOrig="680">
          <v:shape id="_x0000_i1032" type="#_x0000_t75" style="width:31.15pt;height:33.85pt" o:ole="">
            <v:imagedata r:id="rId151" o:title=""/>
          </v:shape>
          <o:OLEObject Type="Embed" ProgID="Equation.3" ShapeID="_x0000_i1032" DrawAspect="Content" ObjectID="_1575173150" r:id="rId152"/>
        </w:object>
      </w:r>
    </w:p>
    <w:p w:rsidR="00413178" w:rsidRPr="00413178" w:rsidRDefault="00413178" w:rsidP="0041317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if the series is convergent or divergent  </w:t>
      </w:r>
      <w:r w:rsidR="002A5152" w:rsidRPr="002A5152">
        <w:rPr>
          <w:position w:val="-32"/>
        </w:rPr>
        <w:object w:dxaOrig="1500" w:dyaOrig="800">
          <v:shape id="_x0000_i1033" type="#_x0000_t75" style="width:75.2pt;height:39.75pt" o:ole="">
            <v:imagedata r:id="rId153" o:title=""/>
          </v:shape>
          <o:OLEObject Type="Embed" ProgID="Equation.3" ShapeID="_x0000_i1033" DrawAspect="Content" ObjectID="_1575173151" r:id="rId154"/>
        </w:object>
      </w:r>
    </w:p>
    <w:p w:rsidR="00413178" w:rsidRPr="008728C2" w:rsidRDefault="008728C2" w:rsidP="00413178">
      <w:pPr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color w:val="000000"/>
          <w:shd w:val="clear" w:color="auto" w:fill="FFFFFF"/>
        </w:rPr>
        <w:t>     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96736" w:rsidRPr="00E71BE1" w:rsidRDefault="008728C2" w:rsidP="00596736">
      <w:pPr>
        <w:spacing w:line="216" w:lineRule="auto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Mövzu 16</w:t>
      </w:r>
      <w:r w:rsidR="00482AC1"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</w:t>
      </w:r>
      <w:r w:rsidR="00185562">
        <w:rPr>
          <w:rFonts w:ascii="CMBX12" w:hAnsi="CMBX12"/>
          <w:b/>
          <w:color w:val="000000"/>
          <w:sz w:val="30"/>
          <w:szCs w:val="30"/>
        </w:rPr>
        <w:t>Inte</w:t>
      </w:r>
      <w:r w:rsidR="00185562">
        <w:rPr>
          <w:rFonts w:ascii="CMBX12" w:hAnsi="CMBX12"/>
          <w:b/>
          <w:color w:val="000000"/>
          <w:sz w:val="30"/>
          <w:szCs w:val="30"/>
          <w:lang w:val="en-US"/>
        </w:rPr>
        <w:t>g</w:t>
      </w:r>
      <w:r w:rsidR="001C01E6" w:rsidRPr="001C01E6">
        <w:rPr>
          <w:rFonts w:ascii="CMBX12" w:hAnsi="CMBX12"/>
          <w:b/>
          <w:color w:val="000000"/>
          <w:sz w:val="30"/>
          <w:szCs w:val="30"/>
        </w:rPr>
        <w:t>rals</w:t>
      </w:r>
    </w:p>
    <w:p w:rsidR="00533140" w:rsidRPr="00FD404E" w:rsidRDefault="0053314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C01E6" w:rsidRPr="001C01E6" w:rsidRDefault="00185562" w:rsidP="00855202">
      <w:pPr>
        <w:pStyle w:val="ListParagraph"/>
        <w:numPr>
          <w:ilvl w:val="0"/>
          <w:numId w:val="1"/>
        </w:numPr>
        <w:spacing w:line="480" w:lineRule="auto"/>
        <w:rPr>
          <w:rFonts w:ascii="CMBX12~18" w:hAnsi="CMBX12~18"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Evaluate the integral</w:t>
      </w:r>
      <w:r w:rsidR="001C01E6">
        <w:rPr>
          <w:rFonts w:ascii="Times New Roman" w:hAnsi="Times New Roman" w:cs="Times New Roman"/>
          <w:lang w:val="en-US"/>
        </w:rPr>
        <w:t xml:space="preserve">     </w:t>
      </w:r>
      <w:r w:rsidR="002A5152" w:rsidRPr="00943065">
        <w:rPr>
          <w:position w:val="-16"/>
        </w:rPr>
        <w:object w:dxaOrig="2659" w:dyaOrig="440">
          <v:shape id="_x0000_i1034" type="#_x0000_t75" style="width:132.7pt;height:22.05pt" o:ole="">
            <v:imagedata r:id="rId155" o:title=""/>
          </v:shape>
          <o:OLEObject Type="Embed" ProgID="Equation.3" ShapeID="_x0000_i1034" DrawAspect="Content" ObjectID="_1575173152" r:id="rId156"/>
        </w:object>
      </w:r>
      <w:r w:rsidR="00072A8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72A87" w:rsidRPr="00A60E59" w:rsidRDefault="00185562" w:rsidP="00855202">
      <w:pPr>
        <w:pStyle w:val="ListParagraph"/>
        <w:numPr>
          <w:ilvl w:val="0"/>
          <w:numId w:val="1"/>
        </w:numPr>
        <w:spacing w:line="480" w:lineRule="auto"/>
        <w:rPr>
          <w:rFonts w:ascii="CMBX12~18" w:hAnsi="CMBX12~18"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Evaluate the integral     </w:t>
      </w:r>
      <w:r w:rsidR="002A5152" w:rsidRPr="00943065">
        <w:rPr>
          <w:position w:val="-24"/>
        </w:rPr>
        <w:object w:dxaOrig="2280" w:dyaOrig="620">
          <v:shape id="_x0000_i1035" type="#_x0000_t75" style="width:113.9pt;height:30.65pt" o:ole="">
            <v:imagedata r:id="rId157" o:title=""/>
          </v:shape>
          <o:OLEObject Type="Embed" ProgID="Equation.3" ShapeID="_x0000_i1035" DrawAspect="Content" ObjectID="_1575173153" r:id="rId158"/>
        </w:object>
      </w:r>
    </w:p>
    <w:p w:rsidR="00A60E59" w:rsidRPr="00AC1165" w:rsidRDefault="00826E92" w:rsidP="00855202">
      <w:pPr>
        <w:pStyle w:val="ListParagraph"/>
        <w:numPr>
          <w:ilvl w:val="0"/>
          <w:numId w:val="1"/>
        </w:numPr>
        <w:spacing w:line="480" w:lineRule="auto"/>
        <w:rPr>
          <w:rFonts w:ascii="CMBX12~18" w:hAnsi="CMBX12~18"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 xml:space="preserve">Evaluate the integral     </w:t>
      </w:r>
      <w:r w:rsidR="002A5152" w:rsidRPr="00943065">
        <w:rPr>
          <w:position w:val="-28"/>
        </w:rPr>
        <w:object w:dxaOrig="2960" w:dyaOrig="660">
          <v:shape id="_x0000_i1036" type="#_x0000_t75" style="width:148.3pt;height:33.3pt" o:ole="">
            <v:imagedata r:id="rId159" o:title=""/>
          </v:shape>
          <o:OLEObject Type="Embed" ProgID="Equation.3" ShapeID="_x0000_i1036" DrawAspect="Content" ObjectID="_1575173154" r:id="rId160"/>
        </w:object>
      </w:r>
    </w:p>
    <w:p w:rsidR="00482AC1" w:rsidRPr="00D72676" w:rsidRDefault="00482AC1" w:rsidP="008728C2">
      <w:pPr>
        <w:spacing w:line="480" w:lineRule="auto"/>
        <w:rPr>
          <w:rFonts w:ascii="CMBX12~18" w:hAnsi="CMBX12~18"/>
          <w:color w:val="000000"/>
          <w:sz w:val="24"/>
          <w:szCs w:val="24"/>
          <w:lang w:val="en-US"/>
        </w:rPr>
      </w:pPr>
    </w:p>
    <w:p w:rsidR="00855202" w:rsidRPr="00223889" w:rsidRDefault="00482AC1" w:rsidP="00855202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DD6">
        <w:rPr>
          <w:rFonts w:ascii="Times New Roman" w:hAnsi="Times New Roman" w:cs="Times New Roman"/>
          <w:b/>
          <w:sz w:val="24"/>
          <w:szCs w:val="24"/>
          <w:lang w:val="az-Latn-AZ"/>
        </w:rPr>
        <w:t>M</w:t>
      </w:r>
      <w:r w:rsidR="00750655">
        <w:rPr>
          <w:rFonts w:ascii="Times New Roman" w:hAnsi="Times New Roman" w:cs="Times New Roman"/>
          <w:b/>
          <w:sz w:val="24"/>
          <w:szCs w:val="24"/>
          <w:lang w:val="az-Latn-AZ"/>
        </w:rPr>
        <w:t>övzu 16</w:t>
      </w:r>
      <w:r w:rsidRPr="00876C7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: </w:t>
      </w:r>
      <w:r w:rsidR="00223889">
        <w:rPr>
          <w:rFonts w:ascii="CMBX12" w:hAnsi="CMBX12"/>
          <w:b/>
          <w:color w:val="000000"/>
          <w:sz w:val="30"/>
          <w:szCs w:val="30"/>
        </w:rPr>
        <w:t>Inte</w:t>
      </w:r>
      <w:r w:rsidR="00223889">
        <w:rPr>
          <w:rFonts w:ascii="CMBX12" w:hAnsi="CMBX12"/>
          <w:b/>
          <w:color w:val="000000"/>
          <w:sz w:val="30"/>
          <w:szCs w:val="30"/>
          <w:lang w:val="en-US"/>
        </w:rPr>
        <w:t>g</w:t>
      </w:r>
      <w:r w:rsidR="00223889" w:rsidRPr="001C01E6">
        <w:rPr>
          <w:rFonts w:ascii="CMBX12" w:hAnsi="CMBX12"/>
          <w:b/>
          <w:color w:val="000000"/>
          <w:sz w:val="30"/>
          <w:szCs w:val="30"/>
        </w:rPr>
        <w:t>rals</w:t>
      </w:r>
      <w:r w:rsidR="00223889">
        <w:rPr>
          <w:rFonts w:ascii="CMBX12" w:hAnsi="CMBX12"/>
          <w:b/>
          <w:color w:val="000000"/>
          <w:sz w:val="30"/>
          <w:szCs w:val="30"/>
          <w:lang w:val="en-US"/>
        </w:rPr>
        <w:t xml:space="preserve"> (advanced topic)</w:t>
      </w:r>
    </w:p>
    <w:p w:rsidR="00482AC1" w:rsidRDefault="00482AC1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76C72" w:rsidRPr="00876C72" w:rsidRDefault="00876C72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C5CD3" w:rsidRPr="00CC5CD3" w:rsidRDefault="00CC5CD3" w:rsidP="00E71BE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Evaluate the integral     </w:t>
      </w:r>
      <w:r w:rsidR="002A5152" w:rsidRPr="00D14B86">
        <w:rPr>
          <w:position w:val="-28"/>
        </w:rPr>
        <w:object w:dxaOrig="2439" w:dyaOrig="680">
          <v:shape id="_x0000_i1037" type="#_x0000_t75" style="width:121.45pt;height:34.4pt" o:ole="">
            <v:imagedata r:id="rId161" o:title=""/>
          </v:shape>
          <o:OLEObject Type="Embed" ProgID="Equation.3" ShapeID="_x0000_i1037" DrawAspect="Content" ObjectID="_1575173155" r:id="rId162"/>
        </w:object>
      </w:r>
    </w:p>
    <w:p w:rsidR="00CC5CD3" w:rsidRPr="006C434F" w:rsidRDefault="004376E3" w:rsidP="00E71BE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Evaluate the integral     </w:t>
      </w:r>
      <w:r w:rsidR="002A5152" w:rsidRPr="00D14B86">
        <w:rPr>
          <w:position w:val="-30"/>
        </w:rPr>
        <w:object w:dxaOrig="1340" w:dyaOrig="680">
          <v:shape id="_x0000_i1038" type="#_x0000_t75" style="width:66.65pt;height:34.4pt" o:ole="">
            <v:imagedata r:id="rId163" o:title=""/>
          </v:shape>
          <o:OLEObject Type="Embed" ProgID="Equation.3" ShapeID="_x0000_i1038" DrawAspect="Content" ObjectID="_1575173156" r:id="rId164"/>
        </w:object>
      </w:r>
    </w:p>
    <w:p w:rsidR="006C434F" w:rsidRPr="00AE5D45" w:rsidRDefault="00AE5D45" w:rsidP="00E71BE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Evaluate the integral by partition formula</w:t>
      </w:r>
      <w:r w:rsidR="002A5152" w:rsidRPr="00D14B86">
        <w:rPr>
          <w:position w:val="-16"/>
        </w:rPr>
        <w:object w:dxaOrig="1420" w:dyaOrig="440">
          <v:shape id="_x0000_i1039" type="#_x0000_t75" style="width:70.95pt;height:22.05pt" o:ole="">
            <v:imagedata r:id="rId165" o:title=""/>
          </v:shape>
          <o:OLEObject Type="Embed" ProgID="Equation.3" ShapeID="_x0000_i1039" DrawAspect="Content" ObjectID="_1575173157" r:id="rId166"/>
        </w:object>
      </w:r>
    </w:p>
    <w:p w:rsidR="00062CC9" w:rsidRPr="00E71BE1" w:rsidRDefault="00062CC9" w:rsidP="00E71BE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Evaluate the integral by partition formula</w:t>
      </w:r>
      <w:r>
        <w:t xml:space="preserve"> </w:t>
      </w:r>
      <w:r w:rsidR="002A5152" w:rsidRPr="00D14B86">
        <w:rPr>
          <w:position w:val="-16"/>
        </w:rPr>
        <w:object w:dxaOrig="1040" w:dyaOrig="440">
          <v:shape id="_x0000_i1040" type="#_x0000_t75" style="width:51.6pt;height:22.05pt" o:ole="">
            <v:imagedata r:id="rId167" o:title=""/>
          </v:shape>
          <o:OLEObject Type="Embed" ProgID="Equation.3" ShapeID="_x0000_i1040" DrawAspect="Content" ObjectID="_1575173158" r:id="rId168"/>
        </w:object>
      </w:r>
    </w:p>
    <w:p w:rsidR="00750793" w:rsidRDefault="0075079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8BB" w:rsidRPr="00876C72" w:rsidRDefault="007506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</w:t>
      </w:r>
      <w:r w:rsidR="00482AC1" w:rsidRPr="00876C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7569B">
        <w:rPr>
          <w:rFonts w:ascii="Times New Roman" w:hAnsi="Times New Roman" w:cs="Times New Roman"/>
          <w:b/>
          <w:sz w:val="24"/>
          <w:szCs w:val="24"/>
          <w:lang w:val="en-US"/>
        </w:rPr>
        <w:t>Differential equation</w:t>
      </w:r>
    </w:p>
    <w:p w:rsidR="00F4029B" w:rsidRPr="00F4029B" w:rsidRDefault="00F4029B" w:rsidP="005326BB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lang w:val="en-US"/>
        </w:rPr>
        <w:t xml:space="preserve">Solve the separable differential equation     </w:t>
      </w:r>
      <w:r w:rsidR="002A5152" w:rsidRPr="0085187E">
        <w:rPr>
          <w:position w:val="-30"/>
        </w:rPr>
        <w:object w:dxaOrig="2400" w:dyaOrig="720">
          <v:shape id="_x0000_i1041" type="#_x0000_t75" style="width:120.35pt;height:36pt" o:ole="">
            <v:imagedata r:id="rId169" o:title=""/>
          </v:shape>
          <o:OLEObject Type="Embed" ProgID="Equation.3" ShapeID="_x0000_i1041" DrawAspect="Content" ObjectID="_1575173159" r:id="rId170"/>
        </w:object>
      </w:r>
    </w:p>
    <w:p w:rsidR="005326BB" w:rsidRPr="00723282" w:rsidRDefault="00723282" w:rsidP="005326BB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lang w:val="en-US"/>
        </w:rPr>
        <w:t xml:space="preserve">Solve the separable differential equation     </w:t>
      </w:r>
      <w:r w:rsidR="002A5152" w:rsidRPr="006373A5">
        <w:rPr>
          <w:position w:val="-10"/>
        </w:rPr>
        <w:object w:dxaOrig="2280" w:dyaOrig="320">
          <v:shape id="_x0000_i1042" type="#_x0000_t75" style="width:113.9pt;height:16.1pt" o:ole="">
            <v:imagedata r:id="rId171" o:title=""/>
          </v:shape>
          <o:OLEObject Type="Embed" ProgID="Equation.3" ShapeID="_x0000_i1042" DrawAspect="Content" ObjectID="_1575173160" r:id="rId172"/>
        </w:object>
      </w:r>
    </w:p>
    <w:p w:rsidR="007C3A8A" w:rsidRPr="007C3A8A" w:rsidRDefault="007C3A8A" w:rsidP="005326BB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lang w:val="en-US"/>
        </w:rPr>
        <w:t xml:space="preserve">Solve the linear differential equation     </w:t>
      </w:r>
      <w:r w:rsidR="002A5152" w:rsidRPr="009F22D5">
        <w:rPr>
          <w:position w:val="-24"/>
        </w:rPr>
        <w:object w:dxaOrig="1920" w:dyaOrig="620">
          <v:shape id="_x0000_i1043" type="#_x0000_t75" style="width:96.2pt;height:30.65pt" o:ole="">
            <v:imagedata r:id="rId173" o:title=""/>
          </v:shape>
          <o:OLEObject Type="Embed" ProgID="Equation.3" ShapeID="_x0000_i1043" DrawAspect="Content" ObjectID="_1575173161" r:id="rId174"/>
        </w:object>
      </w:r>
    </w:p>
    <w:p w:rsidR="007C3A8A" w:rsidRPr="00BB4120" w:rsidRDefault="007C3A8A" w:rsidP="005326BB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lang w:val="en-US"/>
        </w:rPr>
        <w:t xml:space="preserve">Solve the linear differential equation     </w:t>
      </w:r>
      <w:r w:rsidR="002A5152" w:rsidRPr="00251C3C">
        <w:rPr>
          <w:position w:val="-10"/>
        </w:rPr>
        <w:object w:dxaOrig="1200" w:dyaOrig="320">
          <v:shape id="_x0000_i1044" type="#_x0000_t75" style="width:59.65pt;height:16.1pt" o:ole="">
            <v:imagedata r:id="rId175" o:title=""/>
          </v:shape>
          <o:OLEObject Type="Embed" ProgID="Equation.3" ShapeID="_x0000_i1044" DrawAspect="Content" ObjectID="_1575173162" r:id="rId176"/>
        </w:object>
      </w:r>
    </w:p>
    <w:p w:rsidR="00BB4120" w:rsidRPr="00BB4120" w:rsidRDefault="00BB4120" w:rsidP="00BB4120">
      <w:pPr>
        <w:ind w:left="567"/>
        <w:rPr>
          <w:lang w:val="en-US"/>
        </w:rPr>
      </w:pPr>
    </w:p>
    <w:p w:rsidR="00C16679" w:rsidRPr="009A463A" w:rsidRDefault="00C16679" w:rsidP="00C16679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</w:p>
    <w:p w:rsidR="00312038" w:rsidRPr="00280399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57E3F" w:rsidRPr="008728C2" w:rsidRDefault="00750655" w:rsidP="008728C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18</w:t>
      </w:r>
      <w:r w:rsidR="00312038" w:rsidRPr="00876C72">
        <w:rPr>
          <w:rFonts w:ascii="Times New Roman" w:hAnsi="Times New Roman" w:cs="Times New Roman"/>
          <w:b/>
          <w:lang w:val="en-US"/>
        </w:rPr>
        <w:t xml:space="preserve">: </w:t>
      </w:r>
      <w:r w:rsidR="004E2FCA" w:rsidRPr="004E2FCA">
        <w:rPr>
          <w:rFonts w:ascii="Times New Roman" w:hAnsi="Times New Roman" w:cs="Times New Roman"/>
          <w:b/>
        </w:rPr>
        <w:t>Functions of many variables</w:t>
      </w:r>
    </w:p>
    <w:p w:rsidR="00857E3F" w:rsidRPr="008728C2" w:rsidRDefault="00857E3F" w:rsidP="008728C2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</w:p>
    <w:p w:rsidR="00481BA4" w:rsidRPr="004E2FCA" w:rsidRDefault="004C1E69" w:rsidP="00481BA4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857E3F">
        <w:rPr>
          <w:rFonts w:ascii="Times New Roman" w:hAnsi="Times New Roman" w:cs="Times New Roman"/>
          <w:lang w:val="en-US"/>
        </w:rPr>
        <w:t>.</w:t>
      </w:r>
      <w:r w:rsidR="00481BA4" w:rsidRPr="00481BA4">
        <w:rPr>
          <w:rFonts w:ascii="Times New Roman" w:hAnsi="Times New Roman" w:cs="Times New Roman"/>
        </w:rPr>
        <w:t xml:space="preserve"> </w:t>
      </w:r>
      <w:r w:rsidR="004E2FCA">
        <w:rPr>
          <w:rFonts w:ascii="Times New Roman" w:hAnsi="Times New Roman" w:cs="Times New Roman"/>
          <w:lang w:val="en-US"/>
        </w:rPr>
        <w:t xml:space="preserve">Find all of the first order partial derivatives of function     </w:t>
      </w:r>
      <w:r w:rsidR="002A5152" w:rsidRPr="00251C3C">
        <w:rPr>
          <w:position w:val="-28"/>
        </w:rPr>
        <w:object w:dxaOrig="2299" w:dyaOrig="680">
          <v:shape id="_x0000_i1045" type="#_x0000_t75" style="width:115.5pt;height:34.4pt" o:ole="">
            <v:imagedata r:id="rId177" o:title=""/>
          </v:shape>
          <o:OLEObject Type="Embed" ProgID="Equation.3" ShapeID="_x0000_i1045" DrawAspect="Content" ObjectID="_1575173163" r:id="rId178"/>
        </w:object>
      </w:r>
    </w:p>
    <w:p w:rsidR="00481BA4" w:rsidRDefault="00481BA4" w:rsidP="00481BA4"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</w:p>
    <w:p w:rsidR="00934293" w:rsidRDefault="004C1E69" w:rsidP="00934293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934293">
        <w:rPr>
          <w:rFonts w:ascii="Times New Roman" w:hAnsi="Times New Roman" w:cs="Times New Roman"/>
          <w:lang w:val="en-US"/>
        </w:rPr>
        <w:t>.</w:t>
      </w:r>
      <w:r w:rsidR="00934293" w:rsidRPr="00934293">
        <w:rPr>
          <w:rFonts w:ascii="Times New Roman" w:hAnsi="Times New Roman" w:cs="Times New Roman"/>
        </w:rPr>
        <w:t xml:space="preserve"> </w:t>
      </w:r>
      <w:r w:rsidR="004E2FCA">
        <w:rPr>
          <w:rFonts w:ascii="Times New Roman" w:hAnsi="Times New Roman" w:cs="Times New Roman"/>
          <w:lang w:val="en-US"/>
        </w:rPr>
        <w:t xml:space="preserve">Find all of the first order partial derivatives of function     </w:t>
      </w:r>
      <w:r w:rsidR="002A5152" w:rsidRPr="00251C3C">
        <w:rPr>
          <w:position w:val="-24"/>
        </w:rPr>
        <w:object w:dxaOrig="1140" w:dyaOrig="620">
          <v:shape id="_x0000_i1046" type="#_x0000_t75" style="width:56.95pt;height:30.65pt" o:ole="">
            <v:imagedata r:id="rId179" o:title=""/>
          </v:shape>
          <o:OLEObject Type="Embed" ProgID="Equation.3" ShapeID="_x0000_i1046" DrawAspect="Content" ObjectID="_1575173164" r:id="rId180"/>
        </w:object>
      </w:r>
    </w:p>
    <w:p w:rsidR="004E2FCA" w:rsidRDefault="004C1E69" w:rsidP="00934293">
      <w:pPr>
        <w:rPr>
          <w:lang w:val="en-US"/>
        </w:rPr>
      </w:pPr>
      <w:r>
        <w:rPr>
          <w:lang w:val="en-US"/>
        </w:rPr>
        <w:t>3</w:t>
      </w:r>
      <w:r w:rsidR="004E2FCA">
        <w:rPr>
          <w:lang w:val="en-US"/>
        </w:rPr>
        <w:t>.</w:t>
      </w:r>
      <w:r w:rsidR="004E2FCA" w:rsidRPr="004E2FCA">
        <w:rPr>
          <w:rFonts w:ascii="Times New Roman" w:hAnsi="Times New Roman" w:cs="Times New Roman"/>
          <w:lang w:val="en-US"/>
        </w:rPr>
        <w:t xml:space="preserve"> </w:t>
      </w:r>
      <w:r w:rsidR="004E2FCA">
        <w:rPr>
          <w:rFonts w:ascii="Times New Roman" w:hAnsi="Times New Roman" w:cs="Times New Roman"/>
          <w:lang w:val="en-US"/>
        </w:rPr>
        <w:t xml:space="preserve">Find all of the first order partial derivatives of function     </w:t>
      </w:r>
      <w:r w:rsidR="002A5152" w:rsidRPr="00251C3C">
        <w:rPr>
          <w:position w:val="-24"/>
        </w:rPr>
        <w:object w:dxaOrig="1860" w:dyaOrig="620">
          <v:shape id="_x0000_i1047" type="#_x0000_t75" style="width:93.5pt;height:30.65pt" o:ole="">
            <v:imagedata r:id="rId181" o:title=""/>
          </v:shape>
          <o:OLEObject Type="Embed" ProgID="Equation.3" ShapeID="_x0000_i1047" DrawAspect="Content" ObjectID="_1575173165" r:id="rId182"/>
        </w:object>
      </w:r>
    </w:p>
    <w:p w:rsidR="004E2FCA" w:rsidRPr="008728C2" w:rsidRDefault="004C1E69" w:rsidP="00934293">
      <w:pPr>
        <w:rPr>
          <w:lang w:val="en-US"/>
        </w:rPr>
      </w:pPr>
      <w:r>
        <w:rPr>
          <w:lang w:val="en-US"/>
        </w:rPr>
        <w:t>4</w:t>
      </w:r>
      <w:r w:rsidR="004E2FCA">
        <w:rPr>
          <w:lang w:val="en-US"/>
        </w:rPr>
        <w:t>.</w:t>
      </w:r>
      <w:r w:rsidR="004E2FCA" w:rsidRPr="004E2FCA">
        <w:t xml:space="preserve"> </w:t>
      </w:r>
      <w:r w:rsidR="004E2FCA">
        <w:rPr>
          <w:rFonts w:ascii="Times New Roman" w:hAnsi="Times New Roman" w:cs="Times New Roman"/>
          <w:lang w:val="en-US"/>
        </w:rPr>
        <w:t xml:space="preserve">Find all of the first order partial derivatives of function     </w:t>
      </w:r>
      <w:r w:rsidR="002A5152" w:rsidRPr="00251C3C">
        <w:rPr>
          <w:position w:val="-12"/>
        </w:rPr>
        <w:object w:dxaOrig="2340" w:dyaOrig="440">
          <v:shape id="_x0000_i1048" type="#_x0000_t75" style="width:116.6pt;height:22.05pt" o:ole="">
            <v:imagedata r:id="rId183" o:title=""/>
          </v:shape>
          <o:OLEObject Type="Embed" ProgID="Equation.3" ShapeID="_x0000_i1048" DrawAspect="Content" ObjectID="_1575173166" r:id="rId184"/>
        </w:object>
      </w:r>
    </w:p>
    <w:p w:rsidR="00857E3F" w:rsidRPr="00857E3F" w:rsidRDefault="00934293" w:rsidP="0093429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Pr="000017B3">
        <w:rPr>
          <w:rFonts w:ascii="Times New Roman" w:hAnsi="Times New Roman" w:cs="Times New Roman"/>
        </w:rPr>
        <w:t xml:space="preserve">  </w:t>
      </w:r>
    </w:p>
    <w:p w:rsidR="000F7C55" w:rsidRPr="00280399" w:rsidRDefault="000F7C55" w:rsidP="000F7C5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C1E69" w:rsidRDefault="004C1E69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C1E69" w:rsidRDefault="004C1E69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B42A5" w:rsidRDefault="00CB42A5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B42A5" w:rsidRDefault="00CB42A5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F7C55" w:rsidRDefault="00750655" w:rsidP="003120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19</w:t>
      </w:r>
      <w:r w:rsidR="000F7C55" w:rsidRPr="00876C72">
        <w:rPr>
          <w:rFonts w:ascii="Times New Roman" w:hAnsi="Times New Roman" w:cs="Times New Roman"/>
          <w:b/>
          <w:lang w:val="en-US"/>
        </w:rPr>
        <w:t xml:space="preserve">: </w:t>
      </w:r>
      <w:r w:rsidR="004A28B8" w:rsidRPr="004A28B8">
        <w:rPr>
          <w:rFonts w:ascii="Times New Roman" w:hAnsi="Times New Roman" w:cs="Times New Roman"/>
          <w:b/>
          <w:bCs/>
          <w:i/>
          <w:iCs/>
        </w:rPr>
        <w:t>Taylor Polynomials and Approximations</w:t>
      </w:r>
    </w:p>
    <w:p w:rsidR="004A28B8" w:rsidRPr="004A28B8" w:rsidRDefault="004A28B8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D43AE" w:rsidRPr="008728C2" w:rsidRDefault="004A28B8" w:rsidP="008728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28B8">
        <w:rPr>
          <w:rFonts w:ascii="Times New Roman" w:hAnsi="Times New Roman" w:cs="Times New Roman"/>
        </w:rPr>
        <w:t xml:space="preserve">Find the Taylor Series for </w:t>
      </w:r>
      <w:r w:rsidR="002A5152" w:rsidRPr="001272F3">
        <w:rPr>
          <w:position w:val="-10"/>
        </w:rPr>
        <w:object w:dxaOrig="1100" w:dyaOrig="320">
          <v:shape id="_x0000_i1049" type="#_x0000_t75" style="width:54.8pt;height:16.1pt" o:ole="">
            <v:imagedata r:id="rId185" o:title=""/>
          </v:shape>
          <o:OLEObject Type="Embed" ProgID="Equation.3" ShapeID="_x0000_i1049" DrawAspect="Content" ObjectID="_1575173167" r:id="rId186"/>
        </w:object>
      </w:r>
      <w:r w:rsidRPr="004A28B8">
        <w:rPr>
          <w:rFonts w:ascii="Times New Roman" w:hAnsi="Times New Roman" w:cs="Times New Roman"/>
        </w:rPr>
        <w:t xml:space="preserve">about </w:t>
      </w:r>
      <w:r w:rsidRPr="001272F3">
        <w:rPr>
          <w:position w:val="-6"/>
        </w:rPr>
        <w:object w:dxaOrig="560" w:dyaOrig="279">
          <v:shape id="_x0000_i1050" type="#_x0000_t75" style="width:27.95pt;height:13.95pt" o:ole="">
            <v:imagedata r:id="rId187" o:title=""/>
          </v:shape>
          <o:OLEObject Type="Embed" ProgID="Equation.3" ShapeID="_x0000_i1050" DrawAspect="Content" ObjectID="_1575173168" r:id="rId188"/>
        </w:object>
      </w:r>
      <w:r w:rsidRPr="004A28B8">
        <w:rPr>
          <w:rFonts w:ascii="Times New Roman" w:hAnsi="Times New Roman" w:cs="Times New Roman"/>
        </w:rPr>
        <w:t>.</w:t>
      </w:r>
    </w:p>
    <w:p w:rsidR="008728C2" w:rsidRPr="008728C2" w:rsidRDefault="008728C2" w:rsidP="008728C2">
      <w:pPr>
        <w:pStyle w:val="ListParagraph"/>
        <w:rPr>
          <w:rFonts w:ascii="Times New Roman" w:hAnsi="Times New Roman" w:cs="Times New Roman"/>
        </w:rPr>
      </w:pPr>
    </w:p>
    <w:p w:rsidR="00BD43AE" w:rsidRPr="00BD43AE" w:rsidRDefault="00BD43AE" w:rsidP="00BD43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28B8">
        <w:rPr>
          <w:rFonts w:ascii="Times New Roman" w:hAnsi="Times New Roman" w:cs="Times New Roman"/>
        </w:rPr>
        <w:t xml:space="preserve">Find the Taylor Series for </w:t>
      </w:r>
      <w:r w:rsidR="002A5152" w:rsidRPr="001272F3">
        <w:rPr>
          <w:position w:val="-10"/>
        </w:rPr>
        <w:object w:dxaOrig="1120" w:dyaOrig="320">
          <v:shape id="_x0000_i1051" type="#_x0000_t75" style="width:55.9pt;height:16.1pt" o:ole="">
            <v:imagedata r:id="rId189" o:title=""/>
          </v:shape>
          <o:OLEObject Type="Embed" ProgID="Equation.3" ShapeID="_x0000_i1051" DrawAspect="Content" ObjectID="_1575173169" r:id="rId190"/>
        </w:object>
      </w:r>
      <w:r w:rsidRPr="004A28B8">
        <w:rPr>
          <w:rFonts w:ascii="Times New Roman" w:hAnsi="Times New Roman" w:cs="Times New Roman"/>
        </w:rPr>
        <w:t xml:space="preserve">about </w:t>
      </w:r>
      <w:r w:rsidR="008415B8" w:rsidRPr="001272F3">
        <w:rPr>
          <w:position w:val="-6"/>
        </w:rPr>
        <w:object w:dxaOrig="540" w:dyaOrig="279">
          <v:shape id="_x0000_i1052" type="#_x0000_t75" style="width:26.85pt;height:13.95pt" o:ole="">
            <v:imagedata r:id="rId191" o:title=""/>
          </v:shape>
          <o:OLEObject Type="Embed" ProgID="Equation.3" ShapeID="_x0000_i1052" DrawAspect="Content" ObjectID="_1575173170" r:id="rId192"/>
        </w:object>
      </w:r>
      <w:r w:rsidRPr="004A28B8">
        <w:rPr>
          <w:rFonts w:ascii="Times New Roman" w:hAnsi="Times New Roman" w:cs="Times New Roman"/>
        </w:rPr>
        <w:t>.</w:t>
      </w:r>
    </w:p>
    <w:p w:rsidR="00BD43AE" w:rsidRPr="00BD43AE" w:rsidRDefault="00BD43AE" w:rsidP="00BD43AE">
      <w:pPr>
        <w:pStyle w:val="ListParagraph"/>
        <w:rPr>
          <w:rFonts w:ascii="Times New Roman" w:hAnsi="Times New Roman" w:cs="Times New Roman"/>
        </w:rPr>
      </w:pPr>
    </w:p>
    <w:p w:rsidR="00BD43AE" w:rsidRPr="00BD43AE" w:rsidRDefault="00BD43AE" w:rsidP="00BD43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28B8">
        <w:rPr>
          <w:rFonts w:ascii="Times New Roman" w:hAnsi="Times New Roman" w:cs="Times New Roman"/>
        </w:rPr>
        <w:t xml:space="preserve">Find the Taylor Series for </w:t>
      </w:r>
      <w:r w:rsidR="008415B8" w:rsidRPr="00BD43AE">
        <w:rPr>
          <w:position w:val="-24"/>
        </w:rPr>
        <w:object w:dxaOrig="940" w:dyaOrig="620">
          <v:shape id="_x0000_i1053" type="#_x0000_t75" style="width:47.3pt;height:30.65pt" o:ole="">
            <v:imagedata r:id="rId193" o:title=""/>
          </v:shape>
          <o:OLEObject Type="Embed" ProgID="Equation.3" ShapeID="_x0000_i1053" DrawAspect="Content" ObjectID="_1575173171" r:id="rId194"/>
        </w:object>
      </w:r>
      <w:r w:rsidRPr="004A28B8">
        <w:rPr>
          <w:rFonts w:ascii="Times New Roman" w:hAnsi="Times New Roman" w:cs="Times New Roman"/>
        </w:rPr>
        <w:t xml:space="preserve">about </w:t>
      </w:r>
      <w:r w:rsidRPr="001272F3">
        <w:rPr>
          <w:position w:val="-6"/>
        </w:rPr>
        <w:object w:dxaOrig="660" w:dyaOrig="279">
          <v:shape id="_x0000_i1054" type="#_x0000_t75" style="width:33.3pt;height:13.95pt" o:ole="">
            <v:imagedata r:id="rId195" o:title=""/>
          </v:shape>
          <o:OLEObject Type="Embed" ProgID="Equation.3" ShapeID="_x0000_i1054" DrawAspect="Content" ObjectID="_1575173172" r:id="rId196"/>
        </w:object>
      </w:r>
      <w:r w:rsidRPr="004A28B8">
        <w:rPr>
          <w:rFonts w:ascii="Times New Roman" w:hAnsi="Times New Roman" w:cs="Times New Roman"/>
        </w:rPr>
        <w:t>.</w:t>
      </w:r>
    </w:p>
    <w:p w:rsidR="00BD43AE" w:rsidRPr="00BD43AE" w:rsidRDefault="00BD43AE" w:rsidP="00BD43AE">
      <w:pPr>
        <w:pStyle w:val="ListParagraph"/>
        <w:rPr>
          <w:rFonts w:ascii="Times New Roman" w:hAnsi="Times New Roman" w:cs="Times New Roman"/>
        </w:rPr>
      </w:pPr>
    </w:p>
    <w:p w:rsidR="00BD43AE" w:rsidRPr="00FD05CA" w:rsidRDefault="00BD43AE" w:rsidP="00BD43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A28B8">
        <w:rPr>
          <w:rFonts w:ascii="Times New Roman" w:hAnsi="Times New Roman" w:cs="Times New Roman"/>
        </w:rPr>
        <w:t xml:space="preserve">Find the Taylor Series for </w:t>
      </w:r>
      <w:r w:rsidR="008415B8" w:rsidRPr="001272F3">
        <w:rPr>
          <w:position w:val="-10"/>
        </w:rPr>
        <w:object w:dxaOrig="2240" w:dyaOrig="360">
          <v:shape id="_x0000_i1055" type="#_x0000_t75" style="width:111.75pt;height:18.25pt" o:ole="">
            <v:imagedata r:id="rId197" o:title=""/>
          </v:shape>
          <o:OLEObject Type="Embed" ProgID="Equation.3" ShapeID="_x0000_i1055" DrawAspect="Content" ObjectID="_1575173173" r:id="rId198"/>
        </w:object>
      </w:r>
      <w:r w:rsidR="002A5152">
        <w:rPr>
          <w:position w:val="-10"/>
          <w:lang w:val="en-US"/>
        </w:rPr>
        <w:t xml:space="preserve">   </w:t>
      </w:r>
      <w:r w:rsidRPr="004A28B8">
        <w:rPr>
          <w:rFonts w:ascii="Times New Roman" w:hAnsi="Times New Roman" w:cs="Times New Roman"/>
        </w:rPr>
        <w:t xml:space="preserve">about </w:t>
      </w:r>
      <w:r w:rsidR="00850C6D" w:rsidRPr="001272F3">
        <w:rPr>
          <w:position w:val="-6"/>
        </w:rPr>
        <w:object w:dxaOrig="540" w:dyaOrig="279">
          <v:shape id="_x0000_i1056" type="#_x0000_t75" style="width:26.85pt;height:13.95pt" o:ole="">
            <v:imagedata r:id="rId199" o:title=""/>
          </v:shape>
          <o:OLEObject Type="Embed" ProgID="Equation.3" ShapeID="_x0000_i1056" DrawAspect="Content" ObjectID="_1575173174" r:id="rId200"/>
        </w:object>
      </w:r>
      <w:r w:rsidRPr="004A28B8">
        <w:rPr>
          <w:rFonts w:ascii="Times New Roman" w:hAnsi="Times New Roman" w:cs="Times New Roman"/>
        </w:rPr>
        <w:t>.</w:t>
      </w:r>
    </w:p>
    <w:p w:rsidR="00FD05CA" w:rsidRPr="00FD05CA" w:rsidRDefault="00FD05CA" w:rsidP="00FD05CA">
      <w:pPr>
        <w:pStyle w:val="ListParagraph"/>
        <w:rPr>
          <w:rFonts w:ascii="Times New Roman" w:hAnsi="Times New Roman" w:cs="Times New Roman"/>
        </w:rPr>
      </w:pPr>
    </w:p>
    <w:p w:rsidR="002B11BB" w:rsidRPr="002B11BB" w:rsidRDefault="002B11BB" w:rsidP="008728C2">
      <w:pPr>
        <w:rPr>
          <w:lang w:val="en-US"/>
        </w:rPr>
      </w:pPr>
    </w:p>
    <w:p w:rsidR="002C1FDD" w:rsidRDefault="002C1FDD" w:rsidP="004272CE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155955" w:rsidRDefault="00155955" w:rsidP="002E655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15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MI8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BX12~1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B4"/>
    <w:multiLevelType w:val="hybridMultilevel"/>
    <w:tmpl w:val="A4A6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6AD5"/>
    <w:multiLevelType w:val="hybridMultilevel"/>
    <w:tmpl w:val="FD40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25AEE"/>
    <w:multiLevelType w:val="hybridMultilevel"/>
    <w:tmpl w:val="A56A51A2"/>
    <w:lvl w:ilvl="0" w:tplc="5FA0E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BE53089"/>
    <w:multiLevelType w:val="hybridMultilevel"/>
    <w:tmpl w:val="F464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9C006C"/>
    <w:multiLevelType w:val="hybridMultilevel"/>
    <w:tmpl w:val="26DE8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4BE1"/>
    <w:multiLevelType w:val="hybridMultilevel"/>
    <w:tmpl w:val="72FA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25F8"/>
    <w:multiLevelType w:val="hybridMultilevel"/>
    <w:tmpl w:val="8EC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331725"/>
    <w:multiLevelType w:val="hybridMultilevel"/>
    <w:tmpl w:val="46BC0310"/>
    <w:lvl w:ilvl="0" w:tplc="0068DC7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1428FD"/>
    <w:multiLevelType w:val="hybridMultilevel"/>
    <w:tmpl w:val="8358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26E9A"/>
    <w:rsid w:val="0004229F"/>
    <w:rsid w:val="00044DBE"/>
    <w:rsid w:val="00047B64"/>
    <w:rsid w:val="00062CC9"/>
    <w:rsid w:val="00072A87"/>
    <w:rsid w:val="000755EE"/>
    <w:rsid w:val="000A75CE"/>
    <w:rsid w:val="000F7C55"/>
    <w:rsid w:val="00103530"/>
    <w:rsid w:val="00117509"/>
    <w:rsid w:val="00122815"/>
    <w:rsid w:val="00155955"/>
    <w:rsid w:val="00185562"/>
    <w:rsid w:val="001C01E6"/>
    <w:rsid w:val="001D47D4"/>
    <w:rsid w:val="002138A4"/>
    <w:rsid w:val="00223889"/>
    <w:rsid w:val="00280399"/>
    <w:rsid w:val="002A5152"/>
    <w:rsid w:val="002B11BB"/>
    <w:rsid w:val="002C1FDD"/>
    <w:rsid w:val="002C583D"/>
    <w:rsid w:val="002E655F"/>
    <w:rsid w:val="00312038"/>
    <w:rsid w:val="00312C71"/>
    <w:rsid w:val="003334EB"/>
    <w:rsid w:val="0034305E"/>
    <w:rsid w:val="003461C8"/>
    <w:rsid w:val="0037578C"/>
    <w:rsid w:val="003C4D3F"/>
    <w:rsid w:val="003F3DF7"/>
    <w:rsid w:val="00413178"/>
    <w:rsid w:val="004272CE"/>
    <w:rsid w:val="0043085C"/>
    <w:rsid w:val="004376E3"/>
    <w:rsid w:val="004409F2"/>
    <w:rsid w:val="00477C43"/>
    <w:rsid w:val="00481BA4"/>
    <w:rsid w:val="00482AC1"/>
    <w:rsid w:val="004A28B8"/>
    <w:rsid w:val="004B68B1"/>
    <w:rsid w:val="004C0705"/>
    <w:rsid w:val="004C1E69"/>
    <w:rsid w:val="004E2FCA"/>
    <w:rsid w:val="00500B73"/>
    <w:rsid w:val="00524A2E"/>
    <w:rsid w:val="005326BB"/>
    <w:rsid w:val="00533140"/>
    <w:rsid w:val="0055324C"/>
    <w:rsid w:val="00563B3D"/>
    <w:rsid w:val="00590194"/>
    <w:rsid w:val="005908BB"/>
    <w:rsid w:val="00596736"/>
    <w:rsid w:val="005F40D8"/>
    <w:rsid w:val="00615ADF"/>
    <w:rsid w:val="006163F3"/>
    <w:rsid w:val="00623C6E"/>
    <w:rsid w:val="00636F41"/>
    <w:rsid w:val="006A74A9"/>
    <w:rsid w:val="006C434F"/>
    <w:rsid w:val="006C5105"/>
    <w:rsid w:val="006D073B"/>
    <w:rsid w:val="006D4A90"/>
    <w:rsid w:val="006D7AA1"/>
    <w:rsid w:val="0071750C"/>
    <w:rsid w:val="0071779A"/>
    <w:rsid w:val="00723282"/>
    <w:rsid w:val="00750655"/>
    <w:rsid w:val="00750793"/>
    <w:rsid w:val="007619E7"/>
    <w:rsid w:val="00761DD0"/>
    <w:rsid w:val="0076329B"/>
    <w:rsid w:val="0078476E"/>
    <w:rsid w:val="007C3A8A"/>
    <w:rsid w:val="007E7B79"/>
    <w:rsid w:val="007F46DA"/>
    <w:rsid w:val="007F73E2"/>
    <w:rsid w:val="00826E92"/>
    <w:rsid w:val="00840640"/>
    <w:rsid w:val="008415B8"/>
    <w:rsid w:val="00844046"/>
    <w:rsid w:val="00850C6D"/>
    <w:rsid w:val="00855202"/>
    <w:rsid w:val="00857E3F"/>
    <w:rsid w:val="008674FE"/>
    <w:rsid w:val="008728C2"/>
    <w:rsid w:val="00876C72"/>
    <w:rsid w:val="00885BC4"/>
    <w:rsid w:val="008A50B6"/>
    <w:rsid w:val="008A5FE4"/>
    <w:rsid w:val="00917449"/>
    <w:rsid w:val="00934293"/>
    <w:rsid w:val="00937801"/>
    <w:rsid w:val="009610B3"/>
    <w:rsid w:val="00972AA6"/>
    <w:rsid w:val="0097569B"/>
    <w:rsid w:val="009D46AE"/>
    <w:rsid w:val="00A60E59"/>
    <w:rsid w:val="00A738FD"/>
    <w:rsid w:val="00A76E52"/>
    <w:rsid w:val="00A865C6"/>
    <w:rsid w:val="00A92DD6"/>
    <w:rsid w:val="00AC0F73"/>
    <w:rsid w:val="00AC1165"/>
    <w:rsid w:val="00AD6A05"/>
    <w:rsid w:val="00AE5D45"/>
    <w:rsid w:val="00B1723F"/>
    <w:rsid w:val="00B662D4"/>
    <w:rsid w:val="00BB4120"/>
    <w:rsid w:val="00BC1125"/>
    <w:rsid w:val="00BD0541"/>
    <w:rsid w:val="00BD3ED1"/>
    <w:rsid w:val="00BD43AE"/>
    <w:rsid w:val="00BF61F1"/>
    <w:rsid w:val="00C12ABC"/>
    <w:rsid w:val="00C16679"/>
    <w:rsid w:val="00C3031A"/>
    <w:rsid w:val="00C5422E"/>
    <w:rsid w:val="00C732EB"/>
    <w:rsid w:val="00CA158C"/>
    <w:rsid w:val="00CB42A5"/>
    <w:rsid w:val="00CC5CD3"/>
    <w:rsid w:val="00D348D6"/>
    <w:rsid w:val="00D72676"/>
    <w:rsid w:val="00D87887"/>
    <w:rsid w:val="00D87A59"/>
    <w:rsid w:val="00D908C8"/>
    <w:rsid w:val="00D94174"/>
    <w:rsid w:val="00DD6D8B"/>
    <w:rsid w:val="00E20AFC"/>
    <w:rsid w:val="00E53E4B"/>
    <w:rsid w:val="00E71BE1"/>
    <w:rsid w:val="00E95860"/>
    <w:rsid w:val="00ED5BB2"/>
    <w:rsid w:val="00EE4A34"/>
    <w:rsid w:val="00EF61A3"/>
    <w:rsid w:val="00F07448"/>
    <w:rsid w:val="00F261C1"/>
    <w:rsid w:val="00F4029B"/>
    <w:rsid w:val="00F54BD4"/>
    <w:rsid w:val="00F61231"/>
    <w:rsid w:val="00F66A3C"/>
    <w:rsid w:val="00F93798"/>
    <w:rsid w:val="00FB389A"/>
    <w:rsid w:val="00FC7566"/>
    <w:rsid w:val="00FD05CA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2AC1"/>
  </w:style>
  <w:style w:type="paragraph" w:styleId="BalloonText">
    <w:name w:val="Balloon Text"/>
    <w:basedOn w:val="Normal"/>
    <w:link w:val="BalloonTextChar"/>
    <w:uiPriority w:val="99"/>
    <w:semiHidden/>
    <w:unhideWhenUsed/>
    <w:rsid w:val="0071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rsid w:val="00E71BE1"/>
    <w:rPr>
      <w:rFonts w:ascii="CMBX12" w:hAnsi="CMBX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E71BE1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71BE1"/>
    <w:rPr>
      <w:rFonts w:ascii="CMMI8" w:hAnsi="CMMI8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2AC1"/>
  </w:style>
  <w:style w:type="paragraph" w:styleId="BalloonText">
    <w:name w:val="Balloon Text"/>
    <w:basedOn w:val="Normal"/>
    <w:link w:val="BalloonTextChar"/>
    <w:uiPriority w:val="99"/>
    <w:semiHidden/>
    <w:unhideWhenUsed/>
    <w:rsid w:val="0071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rsid w:val="00E71BE1"/>
    <w:rPr>
      <w:rFonts w:ascii="CMBX12" w:hAnsi="CMBX12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E71BE1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71BE1"/>
    <w:rPr>
      <w:rFonts w:ascii="CMMI8" w:hAnsi="CMMI8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theme" Target="theme/theme1.xml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55AB-B040-4CA6-8A1A-CCF7047E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8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tomcat</cp:lastModifiedBy>
  <cp:revision>284</cp:revision>
  <dcterms:created xsi:type="dcterms:W3CDTF">2017-10-07T08:15:00Z</dcterms:created>
  <dcterms:modified xsi:type="dcterms:W3CDTF">2017-12-19T15:14:00Z</dcterms:modified>
</cp:coreProperties>
</file>